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72590" w14:textId="77777777" w:rsidR="00B4436A" w:rsidRPr="00DF1CA1" w:rsidRDefault="001D398C" w:rsidP="00B4436A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pl-PL"/>
        </w:rPr>
      </w:pPr>
      <w:r w:rsidRPr="00DF1CA1">
        <w:rPr>
          <w:rFonts w:ascii="Times New Roman" w:hAnsi="Times New Roman" w:cs="Times New Roman"/>
          <w:b/>
          <w:bCs/>
          <w:sz w:val="40"/>
          <w:szCs w:val="40"/>
          <w:lang w:val="pl-PL"/>
        </w:rPr>
        <w:t xml:space="preserve">Przegląd lekowy </w:t>
      </w:r>
    </w:p>
    <w:p w14:paraId="77A3BE21" w14:textId="333E5284" w:rsidR="001D398C" w:rsidRPr="00B4436A" w:rsidRDefault="00B4436A" w:rsidP="00B4436A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</w:t>
      </w:r>
      <w:r w:rsidR="001D398C" w:rsidRPr="00B4436A">
        <w:rPr>
          <w:rFonts w:ascii="Times New Roman" w:hAnsi="Times New Roman" w:cs="Times New Roman"/>
          <w:sz w:val="24"/>
          <w:szCs w:val="24"/>
          <w:lang w:val="pl-PL"/>
        </w:rPr>
        <w:t>westionariusz i IPOF</w:t>
      </w:r>
    </w:p>
    <w:p w14:paraId="42E5E7D2" w14:textId="322F8A94" w:rsidR="00822101" w:rsidRPr="00373226" w:rsidRDefault="00B4436A" w:rsidP="00B4436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B4436A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WYWIAD </w:t>
      </w:r>
    </w:p>
    <w:tbl>
      <w:tblPr>
        <w:tblStyle w:val="Tabela-Siatka"/>
        <w:tblW w:w="14514" w:type="dxa"/>
        <w:tblLook w:val="04A0" w:firstRow="1" w:lastRow="0" w:firstColumn="1" w:lastColumn="0" w:noHBand="0" w:noVBand="1"/>
      </w:tblPr>
      <w:tblGrid>
        <w:gridCol w:w="1840"/>
        <w:gridCol w:w="284"/>
        <w:gridCol w:w="2124"/>
        <w:gridCol w:w="1134"/>
        <w:gridCol w:w="378"/>
        <w:gridCol w:w="382"/>
        <w:gridCol w:w="8"/>
        <w:gridCol w:w="993"/>
        <w:gridCol w:w="459"/>
        <w:gridCol w:w="241"/>
        <w:gridCol w:w="137"/>
        <w:gridCol w:w="425"/>
        <w:gridCol w:w="806"/>
        <w:gridCol w:w="612"/>
        <w:gridCol w:w="430"/>
        <w:gridCol w:w="575"/>
        <w:gridCol w:w="223"/>
        <w:gridCol w:w="237"/>
        <w:gridCol w:w="666"/>
        <w:gridCol w:w="137"/>
        <w:gridCol w:w="2415"/>
        <w:gridCol w:w="8"/>
      </w:tblGrid>
      <w:tr w:rsidR="00170FB6" w:rsidRPr="00170FB6" w14:paraId="1DA31BD9" w14:textId="77777777" w:rsidTr="004F5D63">
        <w:tc>
          <w:tcPr>
            <w:tcW w:w="14514" w:type="dxa"/>
            <w:gridSpan w:val="22"/>
            <w:shd w:val="clear" w:color="auto" w:fill="DEEAF6" w:themeFill="accent5" w:themeFillTint="33"/>
          </w:tcPr>
          <w:p w14:paraId="4B2D22F6" w14:textId="5DCCCD53" w:rsidR="00170FB6" w:rsidRPr="00373226" w:rsidRDefault="00170FB6" w:rsidP="00B443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Data przeprowadzenia przeglądu lekowego</w:t>
            </w:r>
          </w:p>
        </w:tc>
      </w:tr>
      <w:tr w:rsidR="00373226" w14:paraId="5F25CD0C" w14:textId="77777777" w:rsidTr="004F5D63">
        <w:tc>
          <w:tcPr>
            <w:tcW w:w="14514" w:type="dxa"/>
            <w:gridSpan w:val="22"/>
            <w:shd w:val="clear" w:color="auto" w:fill="DEEAF6" w:themeFill="accent5" w:themeFillTint="33"/>
          </w:tcPr>
          <w:p w14:paraId="11149F09" w14:textId="786141E1" w:rsidR="00373226" w:rsidRPr="00373226" w:rsidRDefault="00373226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37322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Dane osobowe</w:t>
            </w:r>
          </w:p>
        </w:tc>
      </w:tr>
      <w:tr w:rsidR="00E7508C" w14:paraId="12A34789" w14:textId="77777777" w:rsidTr="004F5D63">
        <w:tc>
          <w:tcPr>
            <w:tcW w:w="7143" w:type="dxa"/>
            <w:gridSpan w:val="8"/>
          </w:tcPr>
          <w:p w14:paraId="6D25E42A" w14:textId="2FB6EA0B" w:rsidR="00E7508C" w:rsidRDefault="00E7508C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3685" w:type="dxa"/>
            <w:gridSpan w:val="8"/>
          </w:tcPr>
          <w:p w14:paraId="7A1792BB" w14:textId="295E5FC6" w:rsidR="00E7508C" w:rsidRDefault="00E7508C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Data urodzenia/wiek</w:t>
            </w:r>
          </w:p>
        </w:tc>
        <w:tc>
          <w:tcPr>
            <w:tcW w:w="3686" w:type="dxa"/>
            <w:gridSpan w:val="6"/>
          </w:tcPr>
          <w:p w14:paraId="7924C4EA" w14:textId="0FF28005" w:rsidR="00E7508C" w:rsidRDefault="00E7508C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PESEL</w:t>
            </w:r>
          </w:p>
        </w:tc>
      </w:tr>
      <w:tr w:rsidR="00742E9E" w14:paraId="2918BE61" w14:textId="77777777" w:rsidTr="004F5D63">
        <w:trPr>
          <w:gridAfter w:val="1"/>
          <w:wAfter w:w="8" w:type="dxa"/>
        </w:trPr>
        <w:tc>
          <w:tcPr>
            <w:tcW w:w="4248" w:type="dxa"/>
            <w:gridSpan w:val="3"/>
          </w:tcPr>
          <w:p w14:paraId="11BFF5C4" w14:textId="72F9C9ED" w:rsidR="00742E9E" w:rsidRDefault="00742E9E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Adres zamieszkania</w:t>
            </w:r>
          </w:p>
        </w:tc>
        <w:tc>
          <w:tcPr>
            <w:tcW w:w="10258" w:type="dxa"/>
            <w:gridSpan w:val="18"/>
          </w:tcPr>
          <w:p w14:paraId="0C4408F8" w14:textId="77777777" w:rsidR="00742E9E" w:rsidRDefault="00742E9E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73226" w14:paraId="33A3AF91" w14:textId="77777777" w:rsidTr="004F5D63">
        <w:tc>
          <w:tcPr>
            <w:tcW w:w="14514" w:type="dxa"/>
            <w:gridSpan w:val="22"/>
            <w:shd w:val="clear" w:color="auto" w:fill="DEEAF6" w:themeFill="accent5" w:themeFillTint="33"/>
          </w:tcPr>
          <w:p w14:paraId="5724A390" w14:textId="7EEE40FA" w:rsidR="00373226" w:rsidRDefault="00373226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44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Dane kontaktowe</w:t>
            </w:r>
          </w:p>
        </w:tc>
      </w:tr>
      <w:tr w:rsidR="00FB08A2" w14:paraId="502CD241" w14:textId="77777777" w:rsidTr="004F5D63">
        <w:tc>
          <w:tcPr>
            <w:tcW w:w="6150" w:type="dxa"/>
            <w:gridSpan w:val="7"/>
          </w:tcPr>
          <w:p w14:paraId="185212A6" w14:textId="74C9FCF0" w:rsidR="00FB08A2" w:rsidRDefault="00FB08A2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Numer telefonu</w:t>
            </w:r>
          </w:p>
        </w:tc>
        <w:tc>
          <w:tcPr>
            <w:tcW w:w="8364" w:type="dxa"/>
            <w:gridSpan w:val="15"/>
          </w:tcPr>
          <w:p w14:paraId="1A15C4D5" w14:textId="66C22073" w:rsidR="00FB08A2" w:rsidRDefault="00FB08A2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Adres e-mail</w:t>
            </w:r>
          </w:p>
        </w:tc>
      </w:tr>
      <w:tr w:rsidR="00373226" w14:paraId="5098DF9C" w14:textId="77777777" w:rsidTr="004F5D63">
        <w:trPr>
          <w:gridAfter w:val="1"/>
          <w:wAfter w:w="8" w:type="dxa"/>
        </w:trPr>
        <w:tc>
          <w:tcPr>
            <w:tcW w:w="4248" w:type="dxa"/>
            <w:gridSpan w:val="3"/>
          </w:tcPr>
          <w:p w14:paraId="3C5FF9C6" w14:textId="16CE9AB5" w:rsidR="00373226" w:rsidRDefault="00F20ADC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Dane kontaktowe opiekuna</w:t>
            </w:r>
          </w:p>
        </w:tc>
        <w:tc>
          <w:tcPr>
            <w:tcW w:w="10258" w:type="dxa"/>
            <w:gridSpan w:val="18"/>
          </w:tcPr>
          <w:p w14:paraId="48FDEDCE" w14:textId="77777777" w:rsidR="00373226" w:rsidRDefault="00373226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73226" w14:paraId="3FB3BAC3" w14:textId="77777777" w:rsidTr="004F5D63">
        <w:tc>
          <w:tcPr>
            <w:tcW w:w="14514" w:type="dxa"/>
            <w:gridSpan w:val="22"/>
            <w:shd w:val="clear" w:color="auto" w:fill="DEEAF6" w:themeFill="accent5" w:themeFillTint="33"/>
          </w:tcPr>
          <w:p w14:paraId="7E709291" w14:textId="30B0545B" w:rsidR="00373226" w:rsidRPr="00373226" w:rsidRDefault="00373226" w:rsidP="003732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B44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Status zawodowy i społeczny</w:t>
            </w:r>
          </w:p>
        </w:tc>
      </w:tr>
      <w:tr w:rsidR="00FB08A2" w14:paraId="32290021" w14:textId="77777777" w:rsidTr="004F5D63">
        <w:trPr>
          <w:gridAfter w:val="1"/>
          <w:wAfter w:w="8" w:type="dxa"/>
        </w:trPr>
        <w:tc>
          <w:tcPr>
            <w:tcW w:w="4248" w:type="dxa"/>
            <w:gridSpan w:val="3"/>
          </w:tcPr>
          <w:p w14:paraId="0DB6B1E6" w14:textId="4500309B" w:rsidR="00FB08A2" w:rsidRDefault="00FB08A2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Zawód</w:t>
            </w:r>
          </w:p>
        </w:tc>
        <w:tc>
          <w:tcPr>
            <w:tcW w:w="3732" w:type="dxa"/>
            <w:gridSpan w:val="8"/>
          </w:tcPr>
          <w:p w14:paraId="713FD9D2" w14:textId="3724E18F" w:rsidR="00FB08A2" w:rsidRDefault="00FB08A2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Wykształcenie </w:t>
            </w:r>
          </w:p>
        </w:tc>
        <w:tc>
          <w:tcPr>
            <w:tcW w:w="6526" w:type="dxa"/>
            <w:gridSpan w:val="10"/>
          </w:tcPr>
          <w:p w14:paraId="34D38884" w14:textId="6DE37F5F" w:rsidR="00FB08A2" w:rsidRDefault="00FB08A2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Miejsce pracy</w:t>
            </w:r>
          </w:p>
        </w:tc>
      </w:tr>
      <w:tr w:rsidR="00373226" w14:paraId="00A9BC6E" w14:textId="77777777" w:rsidTr="004F5D63">
        <w:trPr>
          <w:gridAfter w:val="1"/>
          <w:wAfter w:w="8" w:type="dxa"/>
        </w:trPr>
        <w:tc>
          <w:tcPr>
            <w:tcW w:w="4248" w:type="dxa"/>
            <w:gridSpan w:val="3"/>
          </w:tcPr>
          <w:p w14:paraId="32B17ED7" w14:textId="56A66E10" w:rsidR="00373226" w:rsidRDefault="00373226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Inne</w:t>
            </w:r>
          </w:p>
        </w:tc>
        <w:tc>
          <w:tcPr>
            <w:tcW w:w="10258" w:type="dxa"/>
            <w:gridSpan w:val="18"/>
          </w:tcPr>
          <w:p w14:paraId="5E5BBE8B" w14:textId="78A5C0AB" w:rsidR="00373226" w:rsidRDefault="00D822D0" w:rsidP="00D822D0">
            <w:pPr>
              <w:tabs>
                <w:tab w:val="left" w:pos="58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ab/>
            </w:r>
          </w:p>
        </w:tc>
      </w:tr>
      <w:tr w:rsidR="003C7EC4" w:rsidRPr="000F2FED" w14:paraId="016AD0CC" w14:textId="77777777" w:rsidTr="004F5D63">
        <w:tc>
          <w:tcPr>
            <w:tcW w:w="14514" w:type="dxa"/>
            <w:gridSpan w:val="22"/>
            <w:shd w:val="clear" w:color="auto" w:fill="DEEAF6" w:themeFill="accent5" w:themeFillTint="33"/>
          </w:tcPr>
          <w:p w14:paraId="645A909D" w14:textId="40F50D4E" w:rsidR="003C7EC4" w:rsidRDefault="003C7EC4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44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Pomiary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/wyniki badań</w:t>
            </w:r>
            <w:r w:rsidR="00B81B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="00FB3A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oraz data ich wykonania</w:t>
            </w:r>
          </w:p>
        </w:tc>
      </w:tr>
      <w:tr w:rsidR="002077C7" w:rsidRPr="001D56A3" w14:paraId="5E13A793" w14:textId="77777777" w:rsidTr="004F5D63">
        <w:trPr>
          <w:gridAfter w:val="1"/>
          <w:wAfter w:w="8" w:type="dxa"/>
        </w:trPr>
        <w:tc>
          <w:tcPr>
            <w:tcW w:w="1840" w:type="dxa"/>
          </w:tcPr>
          <w:p w14:paraId="601E5A4A" w14:textId="77777777" w:rsidR="002077C7" w:rsidRDefault="002077C7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Waga</w:t>
            </w:r>
          </w:p>
        </w:tc>
        <w:tc>
          <w:tcPr>
            <w:tcW w:w="2408" w:type="dxa"/>
            <w:gridSpan w:val="2"/>
          </w:tcPr>
          <w:p w14:paraId="7D0F31F7" w14:textId="795A61AF" w:rsidR="002077C7" w:rsidRDefault="002077C7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Wzrost</w:t>
            </w:r>
          </w:p>
        </w:tc>
        <w:tc>
          <w:tcPr>
            <w:tcW w:w="1512" w:type="dxa"/>
            <w:gridSpan w:val="2"/>
          </w:tcPr>
          <w:p w14:paraId="683E7D33" w14:textId="3270857F" w:rsidR="002077C7" w:rsidRDefault="002077C7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BMI </w:t>
            </w:r>
          </w:p>
        </w:tc>
        <w:tc>
          <w:tcPr>
            <w:tcW w:w="2645" w:type="dxa"/>
            <w:gridSpan w:val="7"/>
          </w:tcPr>
          <w:p w14:paraId="5FE473D0" w14:textId="78318276" w:rsidR="002077C7" w:rsidRDefault="002077C7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Obwód talii</w:t>
            </w:r>
          </w:p>
        </w:tc>
        <w:tc>
          <w:tcPr>
            <w:tcW w:w="2646" w:type="dxa"/>
            <w:gridSpan w:val="5"/>
          </w:tcPr>
          <w:p w14:paraId="4055EE09" w14:textId="2923EDAD" w:rsidR="002077C7" w:rsidRDefault="002077C7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Obwód bioder</w:t>
            </w:r>
          </w:p>
        </w:tc>
        <w:tc>
          <w:tcPr>
            <w:tcW w:w="3455" w:type="dxa"/>
            <w:gridSpan w:val="4"/>
          </w:tcPr>
          <w:p w14:paraId="4AFCC4B8" w14:textId="181D356D" w:rsidR="002077C7" w:rsidRDefault="002077C7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W/H</w:t>
            </w:r>
          </w:p>
        </w:tc>
      </w:tr>
      <w:tr w:rsidR="0026669D" w:rsidRPr="001D56A3" w14:paraId="0A3A466A" w14:textId="77777777" w:rsidTr="004F5D63">
        <w:trPr>
          <w:gridAfter w:val="1"/>
          <w:wAfter w:w="8" w:type="dxa"/>
        </w:trPr>
        <w:tc>
          <w:tcPr>
            <w:tcW w:w="4248" w:type="dxa"/>
            <w:gridSpan w:val="3"/>
          </w:tcPr>
          <w:p w14:paraId="55C1E9AC" w14:textId="17F35F4B" w:rsidR="0026669D" w:rsidRDefault="0026669D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Puls pomiar gabinetowy i domowy </w:t>
            </w:r>
          </w:p>
        </w:tc>
        <w:tc>
          <w:tcPr>
            <w:tcW w:w="3732" w:type="dxa"/>
            <w:gridSpan w:val="8"/>
          </w:tcPr>
          <w:p w14:paraId="09829AF9" w14:textId="77777777" w:rsidR="0026669D" w:rsidRDefault="0026669D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6526" w:type="dxa"/>
            <w:gridSpan w:val="10"/>
          </w:tcPr>
          <w:p w14:paraId="0B2E4C85" w14:textId="35EE7460" w:rsidR="0026669D" w:rsidRDefault="0026669D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Regularny                                     TAK/NIE</w:t>
            </w:r>
          </w:p>
        </w:tc>
      </w:tr>
      <w:tr w:rsidR="00597CB7" w:rsidRPr="001D56A3" w14:paraId="127BE8E2" w14:textId="77777777" w:rsidTr="004F5D63">
        <w:trPr>
          <w:gridAfter w:val="1"/>
          <w:wAfter w:w="8" w:type="dxa"/>
        </w:trPr>
        <w:tc>
          <w:tcPr>
            <w:tcW w:w="5382" w:type="dxa"/>
            <w:gridSpan w:val="4"/>
          </w:tcPr>
          <w:p w14:paraId="1366CF6D" w14:textId="77777777" w:rsidR="004F5D63" w:rsidRDefault="004F5D63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Ciśnienie tętnicze </w:t>
            </w:r>
          </w:p>
          <w:p w14:paraId="51E83D2A" w14:textId="565EF195" w:rsidR="00597CB7" w:rsidRDefault="004F5D63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</w:t>
            </w:r>
            <w:r w:rsidR="00597C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omiar gabinetowy </w:t>
            </w:r>
          </w:p>
        </w:tc>
        <w:tc>
          <w:tcPr>
            <w:tcW w:w="5906" w:type="dxa"/>
            <w:gridSpan w:val="14"/>
          </w:tcPr>
          <w:p w14:paraId="7C2E6EBC" w14:textId="77777777" w:rsidR="00597CB7" w:rsidRDefault="004F5D63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Ciśnienie tętnicze </w:t>
            </w:r>
          </w:p>
          <w:p w14:paraId="6D3896E7" w14:textId="1C5B1803" w:rsidR="004F5D63" w:rsidRDefault="004F5D63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średnia z pomiarów domowych</w:t>
            </w:r>
          </w:p>
        </w:tc>
        <w:tc>
          <w:tcPr>
            <w:tcW w:w="3218" w:type="dxa"/>
            <w:gridSpan w:val="3"/>
          </w:tcPr>
          <w:p w14:paraId="557F5F67" w14:textId="6ABC0D93" w:rsidR="00597CB7" w:rsidRDefault="00597CB7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Skoki ciśnienia       </w:t>
            </w:r>
            <w:r w:rsidR="00981D4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TAK/NIE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  </w:t>
            </w:r>
          </w:p>
        </w:tc>
      </w:tr>
      <w:tr w:rsidR="00896F3E" w14:paraId="03721C1D" w14:textId="77777777" w:rsidTr="004F5D63">
        <w:trPr>
          <w:gridAfter w:val="1"/>
          <w:wAfter w:w="8" w:type="dxa"/>
        </w:trPr>
        <w:tc>
          <w:tcPr>
            <w:tcW w:w="4248" w:type="dxa"/>
            <w:gridSpan w:val="3"/>
          </w:tcPr>
          <w:p w14:paraId="48717659" w14:textId="071168E4" w:rsidR="00896F3E" w:rsidRDefault="00896F3E" w:rsidP="003C7EC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HbA1c</w:t>
            </w:r>
          </w:p>
        </w:tc>
        <w:tc>
          <w:tcPr>
            <w:tcW w:w="4963" w:type="dxa"/>
            <w:gridSpan w:val="10"/>
          </w:tcPr>
          <w:p w14:paraId="1710AF64" w14:textId="77777777" w:rsidR="00896F3E" w:rsidRDefault="00896F3E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Glikemia na czczo</w:t>
            </w:r>
          </w:p>
        </w:tc>
        <w:tc>
          <w:tcPr>
            <w:tcW w:w="5295" w:type="dxa"/>
            <w:gridSpan w:val="8"/>
          </w:tcPr>
          <w:p w14:paraId="43D5FDB0" w14:textId="4FC21CD9" w:rsidR="00896F3E" w:rsidRDefault="00896F3E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OGGT</w:t>
            </w:r>
          </w:p>
        </w:tc>
      </w:tr>
      <w:tr w:rsidR="003C7EC4" w14:paraId="30BC6E62" w14:textId="77777777" w:rsidTr="004F5D63">
        <w:trPr>
          <w:gridAfter w:val="1"/>
          <w:wAfter w:w="8" w:type="dxa"/>
        </w:trPr>
        <w:tc>
          <w:tcPr>
            <w:tcW w:w="4248" w:type="dxa"/>
            <w:gridSpan w:val="3"/>
          </w:tcPr>
          <w:p w14:paraId="5AEA7C94" w14:textId="509FB34F" w:rsidR="003C7EC4" w:rsidRDefault="00965B8C" w:rsidP="003C7EC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Domow</w:t>
            </w:r>
            <w:r w:rsidR="002951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</w:t>
            </w:r>
            <w:r w:rsidR="003C7E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omiar</w:t>
            </w:r>
            <w:r w:rsidR="0029518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y</w:t>
            </w:r>
            <w:r w:rsidR="003C7EC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glukozy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0258" w:type="dxa"/>
            <w:gridSpan w:val="18"/>
          </w:tcPr>
          <w:p w14:paraId="70BA28CF" w14:textId="77777777" w:rsidR="003C7EC4" w:rsidRDefault="003C7EC4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B1CBE" w14:paraId="2440AB2C" w14:textId="77777777" w:rsidTr="004F5D63">
        <w:trPr>
          <w:gridAfter w:val="1"/>
          <w:wAfter w:w="8" w:type="dxa"/>
        </w:trPr>
        <w:tc>
          <w:tcPr>
            <w:tcW w:w="4248" w:type="dxa"/>
            <w:gridSpan w:val="3"/>
          </w:tcPr>
          <w:p w14:paraId="39327E32" w14:textId="3A6D90A8" w:rsidR="001B1CBE" w:rsidRDefault="001B1CBE" w:rsidP="003C7EC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Cholesterol całkowity</w:t>
            </w:r>
          </w:p>
        </w:tc>
        <w:tc>
          <w:tcPr>
            <w:tcW w:w="1894" w:type="dxa"/>
            <w:gridSpan w:val="3"/>
          </w:tcPr>
          <w:p w14:paraId="0F6D4BC3" w14:textId="72EBEE27" w:rsidR="001B1CBE" w:rsidRDefault="001B1CBE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LDL</w:t>
            </w:r>
          </w:p>
        </w:tc>
        <w:tc>
          <w:tcPr>
            <w:tcW w:w="1701" w:type="dxa"/>
            <w:gridSpan w:val="4"/>
          </w:tcPr>
          <w:p w14:paraId="6F002073" w14:textId="31978373" w:rsidR="001B1CBE" w:rsidRDefault="001B1CBE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HDL</w:t>
            </w:r>
          </w:p>
        </w:tc>
        <w:tc>
          <w:tcPr>
            <w:tcW w:w="2410" w:type="dxa"/>
            <w:gridSpan w:val="5"/>
          </w:tcPr>
          <w:p w14:paraId="72E9D259" w14:textId="2F3564A9" w:rsidR="001B1CBE" w:rsidRDefault="001B1CBE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Nie - HDL</w:t>
            </w:r>
          </w:p>
        </w:tc>
        <w:tc>
          <w:tcPr>
            <w:tcW w:w="1701" w:type="dxa"/>
            <w:gridSpan w:val="4"/>
          </w:tcPr>
          <w:p w14:paraId="12B19ECB" w14:textId="77777777" w:rsidR="001B1CBE" w:rsidRDefault="001B1CBE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TG</w:t>
            </w:r>
          </w:p>
        </w:tc>
        <w:tc>
          <w:tcPr>
            <w:tcW w:w="2552" w:type="dxa"/>
            <w:gridSpan w:val="2"/>
          </w:tcPr>
          <w:p w14:paraId="612003DA" w14:textId="3E1CA9BA" w:rsidR="001B1CBE" w:rsidRDefault="00AA298E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Lp</w:t>
            </w:r>
            <w:proofErr w:type="spellEnd"/>
            <w:r w:rsidR="00A9036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(a)</w:t>
            </w:r>
          </w:p>
        </w:tc>
      </w:tr>
      <w:tr w:rsidR="00D80361" w14:paraId="4BDF6F57" w14:textId="77777777" w:rsidTr="004F5D63">
        <w:trPr>
          <w:gridAfter w:val="1"/>
          <w:wAfter w:w="8" w:type="dxa"/>
        </w:trPr>
        <w:tc>
          <w:tcPr>
            <w:tcW w:w="4248" w:type="dxa"/>
            <w:gridSpan w:val="3"/>
          </w:tcPr>
          <w:p w14:paraId="2B1CE582" w14:textId="397EFCAB" w:rsidR="00D80361" w:rsidRDefault="00D80361" w:rsidP="003C7EC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Kreatynina w osoczu </w:t>
            </w:r>
          </w:p>
        </w:tc>
        <w:tc>
          <w:tcPr>
            <w:tcW w:w="3354" w:type="dxa"/>
            <w:gridSpan w:val="6"/>
          </w:tcPr>
          <w:p w14:paraId="63022F0D" w14:textId="6DB57A2C" w:rsidR="00D80361" w:rsidRDefault="00D80361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eGFR</w:t>
            </w:r>
            <w:proofErr w:type="spellEnd"/>
          </w:p>
        </w:tc>
        <w:tc>
          <w:tcPr>
            <w:tcW w:w="3449" w:type="dxa"/>
            <w:gridSpan w:val="8"/>
          </w:tcPr>
          <w:p w14:paraId="65D3EF5F" w14:textId="6B52A973" w:rsidR="00D80361" w:rsidRDefault="003B40CE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CrCl</w:t>
            </w:r>
            <w:proofErr w:type="spellEnd"/>
          </w:p>
        </w:tc>
        <w:tc>
          <w:tcPr>
            <w:tcW w:w="3455" w:type="dxa"/>
            <w:gridSpan w:val="4"/>
          </w:tcPr>
          <w:p w14:paraId="0E9D840C" w14:textId="6F08FA28" w:rsidR="00D80361" w:rsidRDefault="003B40CE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uACR</w:t>
            </w:r>
            <w:proofErr w:type="spellEnd"/>
          </w:p>
        </w:tc>
      </w:tr>
      <w:tr w:rsidR="00BB6D8B" w14:paraId="0E616AE0" w14:textId="77777777" w:rsidTr="004F5D63">
        <w:trPr>
          <w:gridAfter w:val="1"/>
          <w:wAfter w:w="8" w:type="dxa"/>
        </w:trPr>
        <w:tc>
          <w:tcPr>
            <w:tcW w:w="4248" w:type="dxa"/>
            <w:gridSpan w:val="3"/>
          </w:tcPr>
          <w:p w14:paraId="4612E9DA" w14:textId="7D2863EA" w:rsidR="00BB6D8B" w:rsidRDefault="007D575C" w:rsidP="003C7EC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Kwas moczowy</w:t>
            </w:r>
          </w:p>
        </w:tc>
        <w:tc>
          <w:tcPr>
            <w:tcW w:w="10258" w:type="dxa"/>
            <w:gridSpan w:val="18"/>
          </w:tcPr>
          <w:p w14:paraId="5EA22B3B" w14:textId="77777777" w:rsidR="00BB6D8B" w:rsidRDefault="00BB6D8B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F23CEE" w14:paraId="29503BB5" w14:textId="77777777" w:rsidTr="004F5D63">
        <w:trPr>
          <w:gridAfter w:val="1"/>
          <w:wAfter w:w="8" w:type="dxa"/>
        </w:trPr>
        <w:tc>
          <w:tcPr>
            <w:tcW w:w="4248" w:type="dxa"/>
            <w:gridSpan w:val="3"/>
          </w:tcPr>
          <w:p w14:paraId="28EF5225" w14:textId="5140FC31" w:rsidR="00F23CEE" w:rsidRDefault="00F23CEE" w:rsidP="003C7EC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Witamina D</w:t>
            </w:r>
          </w:p>
        </w:tc>
        <w:tc>
          <w:tcPr>
            <w:tcW w:w="4963" w:type="dxa"/>
            <w:gridSpan w:val="10"/>
          </w:tcPr>
          <w:p w14:paraId="24DBFF25" w14:textId="4EE95CE1" w:rsidR="00F23CEE" w:rsidRDefault="00F23CEE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Wit B12</w:t>
            </w:r>
          </w:p>
        </w:tc>
        <w:tc>
          <w:tcPr>
            <w:tcW w:w="5295" w:type="dxa"/>
            <w:gridSpan w:val="8"/>
          </w:tcPr>
          <w:p w14:paraId="002F1549" w14:textId="54174675" w:rsidR="00F23CEE" w:rsidRDefault="00894DE4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Foliany</w:t>
            </w:r>
            <w:proofErr w:type="spellEnd"/>
          </w:p>
        </w:tc>
      </w:tr>
      <w:tr w:rsidR="000A36F8" w14:paraId="1B5CD79D" w14:textId="77777777" w:rsidTr="004F5D63">
        <w:trPr>
          <w:gridAfter w:val="1"/>
          <w:wAfter w:w="8" w:type="dxa"/>
        </w:trPr>
        <w:tc>
          <w:tcPr>
            <w:tcW w:w="4248" w:type="dxa"/>
            <w:gridSpan w:val="3"/>
          </w:tcPr>
          <w:p w14:paraId="1603DA9C" w14:textId="1B6B10EE" w:rsidR="000A36F8" w:rsidRDefault="000A36F8" w:rsidP="003C7EC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ALT</w:t>
            </w:r>
          </w:p>
        </w:tc>
        <w:tc>
          <w:tcPr>
            <w:tcW w:w="3354" w:type="dxa"/>
            <w:gridSpan w:val="6"/>
          </w:tcPr>
          <w:p w14:paraId="67AF0CF5" w14:textId="016EF1F0" w:rsidR="000A36F8" w:rsidRDefault="000A36F8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AST</w:t>
            </w:r>
          </w:p>
        </w:tc>
        <w:tc>
          <w:tcPr>
            <w:tcW w:w="3449" w:type="dxa"/>
            <w:gridSpan w:val="8"/>
          </w:tcPr>
          <w:p w14:paraId="419103D9" w14:textId="4198129B" w:rsidR="000A36F8" w:rsidRDefault="007E7117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GGTP</w:t>
            </w:r>
          </w:p>
        </w:tc>
        <w:tc>
          <w:tcPr>
            <w:tcW w:w="3455" w:type="dxa"/>
            <w:gridSpan w:val="4"/>
          </w:tcPr>
          <w:p w14:paraId="2CE65522" w14:textId="3FF9B018" w:rsidR="000A36F8" w:rsidRDefault="007E7117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Inne</w:t>
            </w:r>
          </w:p>
        </w:tc>
      </w:tr>
      <w:tr w:rsidR="007D133F" w14:paraId="6C05F36C" w14:textId="77777777" w:rsidTr="004F5D63">
        <w:trPr>
          <w:gridAfter w:val="1"/>
          <w:wAfter w:w="8" w:type="dxa"/>
        </w:trPr>
        <w:tc>
          <w:tcPr>
            <w:tcW w:w="4248" w:type="dxa"/>
            <w:gridSpan w:val="3"/>
          </w:tcPr>
          <w:p w14:paraId="1E8B2539" w14:textId="088CA280" w:rsidR="007D133F" w:rsidRDefault="007D133F" w:rsidP="003C7EC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Hemoglobina</w:t>
            </w:r>
          </w:p>
        </w:tc>
        <w:tc>
          <w:tcPr>
            <w:tcW w:w="3354" w:type="dxa"/>
            <w:gridSpan w:val="6"/>
          </w:tcPr>
          <w:p w14:paraId="6AF576DD" w14:textId="20072F24" w:rsidR="007D133F" w:rsidRDefault="007D133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Ferrytyna</w:t>
            </w:r>
          </w:p>
        </w:tc>
        <w:tc>
          <w:tcPr>
            <w:tcW w:w="2221" w:type="dxa"/>
            <w:gridSpan w:val="5"/>
          </w:tcPr>
          <w:p w14:paraId="65DDFAC3" w14:textId="62B19E91" w:rsidR="007D133F" w:rsidRDefault="007D133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MCV</w:t>
            </w:r>
          </w:p>
        </w:tc>
        <w:tc>
          <w:tcPr>
            <w:tcW w:w="2268" w:type="dxa"/>
            <w:gridSpan w:val="6"/>
          </w:tcPr>
          <w:p w14:paraId="5B85202D" w14:textId="597C61AC" w:rsidR="007D133F" w:rsidRDefault="007D133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415" w:type="dxa"/>
          </w:tcPr>
          <w:p w14:paraId="5B1FBF97" w14:textId="602341DF" w:rsidR="007D133F" w:rsidRDefault="007D133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00EC4" w14:paraId="111B0C43" w14:textId="77777777" w:rsidTr="004F5D63">
        <w:trPr>
          <w:gridAfter w:val="1"/>
          <w:wAfter w:w="8" w:type="dxa"/>
        </w:trPr>
        <w:tc>
          <w:tcPr>
            <w:tcW w:w="4248" w:type="dxa"/>
            <w:gridSpan w:val="3"/>
          </w:tcPr>
          <w:p w14:paraId="7C3E6293" w14:textId="142D6278" w:rsidR="00200EC4" w:rsidRDefault="006035BA" w:rsidP="003C7EC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TSH</w:t>
            </w:r>
          </w:p>
        </w:tc>
        <w:tc>
          <w:tcPr>
            <w:tcW w:w="3354" w:type="dxa"/>
            <w:gridSpan w:val="6"/>
          </w:tcPr>
          <w:p w14:paraId="00589BB1" w14:textId="5EE204C5" w:rsidR="00200EC4" w:rsidRDefault="006035BA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FT3</w:t>
            </w:r>
          </w:p>
        </w:tc>
        <w:tc>
          <w:tcPr>
            <w:tcW w:w="2221" w:type="dxa"/>
            <w:gridSpan w:val="5"/>
          </w:tcPr>
          <w:p w14:paraId="62597332" w14:textId="46CF20CF" w:rsidR="00200EC4" w:rsidRDefault="006035BA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FT4</w:t>
            </w:r>
          </w:p>
        </w:tc>
        <w:tc>
          <w:tcPr>
            <w:tcW w:w="2268" w:type="dxa"/>
            <w:gridSpan w:val="6"/>
          </w:tcPr>
          <w:p w14:paraId="1CA53137" w14:textId="77777777" w:rsidR="00200EC4" w:rsidRDefault="00200EC4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415" w:type="dxa"/>
          </w:tcPr>
          <w:p w14:paraId="085DCA00" w14:textId="77777777" w:rsidR="00200EC4" w:rsidRDefault="00200EC4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0302DA" w14:paraId="7704C6E8" w14:textId="77777777" w:rsidTr="00AA6972">
        <w:trPr>
          <w:gridAfter w:val="1"/>
          <w:wAfter w:w="8" w:type="dxa"/>
        </w:trPr>
        <w:tc>
          <w:tcPr>
            <w:tcW w:w="2124" w:type="dxa"/>
            <w:gridSpan w:val="2"/>
          </w:tcPr>
          <w:p w14:paraId="2AD972E1" w14:textId="00E1F970" w:rsidR="000302DA" w:rsidRDefault="000302DA" w:rsidP="003C7EC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Sód</w:t>
            </w:r>
          </w:p>
        </w:tc>
        <w:tc>
          <w:tcPr>
            <w:tcW w:w="2124" w:type="dxa"/>
          </w:tcPr>
          <w:p w14:paraId="381BF103" w14:textId="1DEFEB05" w:rsidR="000302DA" w:rsidRDefault="000302DA" w:rsidP="003C7EC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Potas</w:t>
            </w:r>
          </w:p>
        </w:tc>
        <w:tc>
          <w:tcPr>
            <w:tcW w:w="3354" w:type="dxa"/>
            <w:gridSpan w:val="6"/>
          </w:tcPr>
          <w:p w14:paraId="22F9D4D6" w14:textId="77777777" w:rsidR="000302DA" w:rsidRDefault="000302DA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21" w:type="dxa"/>
            <w:gridSpan w:val="5"/>
          </w:tcPr>
          <w:p w14:paraId="6566D9ED" w14:textId="77777777" w:rsidR="000302DA" w:rsidRDefault="000302DA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gridSpan w:val="6"/>
          </w:tcPr>
          <w:p w14:paraId="35C33E2D" w14:textId="77777777" w:rsidR="000302DA" w:rsidRDefault="000302DA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415" w:type="dxa"/>
          </w:tcPr>
          <w:p w14:paraId="1E351F76" w14:textId="77777777" w:rsidR="000302DA" w:rsidRDefault="000302DA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C7EC4" w14:paraId="73D68584" w14:textId="77777777" w:rsidTr="004F5D63">
        <w:tc>
          <w:tcPr>
            <w:tcW w:w="14514" w:type="dxa"/>
            <w:gridSpan w:val="22"/>
            <w:shd w:val="clear" w:color="auto" w:fill="DEEAF6" w:themeFill="accent5" w:themeFillTint="33"/>
          </w:tcPr>
          <w:p w14:paraId="5EF83A04" w14:textId="701762B3" w:rsidR="003C7EC4" w:rsidRDefault="003C7EC4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44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Styl życia</w:t>
            </w:r>
          </w:p>
        </w:tc>
      </w:tr>
      <w:tr w:rsidR="003C7EC4" w14:paraId="2551885D" w14:textId="77777777" w:rsidTr="004F5D63">
        <w:trPr>
          <w:gridAfter w:val="1"/>
          <w:wAfter w:w="8" w:type="dxa"/>
        </w:trPr>
        <w:tc>
          <w:tcPr>
            <w:tcW w:w="4248" w:type="dxa"/>
            <w:gridSpan w:val="3"/>
          </w:tcPr>
          <w:p w14:paraId="24B9E661" w14:textId="77777777" w:rsidR="003C7EC4" w:rsidRDefault="003C7EC4" w:rsidP="003C7E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Dieta</w:t>
            </w:r>
          </w:p>
          <w:p w14:paraId="403EF47C" w14:textId="77777777" w:rsidR="003C7EC4" w:rsidRDefault="003C7EC4" w:rsidP="003C7EC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1C393E8C" w14:textId="77777777" w:rsidR="003C7EC4" w:rsidRDefault="003C7EC4" w:rsidP="003C7EC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0258" w:type="dxa"/>
            <w:gridSpan w:val="18"/>
          </w:tcPr>
          <w:p w14:paraId="5B213DED" w14:textId="77777777" w:rsidR="003C7EC4" w:rsidRDefault="003C7EC4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C7EC4" w:rsidRPr="000F2FED" w14:paraId="4FA51890" w14:textId="77777777" w:rsidTr="004F5D63">
        <w:trPr>
          <w:gridAfter w:val="1"/>
          <w:wAfter w:w="8" w:type="dxa"/>
        </w:trPr>
        <w:tc>
          <w:tcPr>
            <w:tcW w:w="4248" w:type="dxa"/>
            <w:gridSpan w:val="3"/>
          </w:tcPr>
          <w:p w14:paraId="7F8958FE" w14:textId="5B9D29C6" w:rsidR="003C7EC4" w:rsidRDefault="003C7EC4" w:rsidP="003C7EC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Używki (nikotyna, alkohol</w:t>
            </w:r>
            <w:r w:rsidR="00F3233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(przewlekle</w:t>
            </w:r>
            <w:r w:rsidR="004867F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/okazjonalnie)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, kofeina itp.)</w:t>
            </w:r>
          </w:p>
          <w:p w14:paraId="78AA5223" w14:textId="77777777" w:rsidR="003C7EC4" w:rsidRDefault="003C7EC4" w:rsidP="003C7EC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0258" w:type="dxa"/>
            <w:gridSpan w:val="18"/>
          </w:tcPr>
          <w:p w14:paraId="391E04A6" w14:textId="77777777" w:rsidR="003C7EC4" w:rsidRDefault="003C7EC4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C7EC4" w14:paraId="3069A613" w14:textId="77777777" w:rsidTr="004F5D63">
        <w:trPr>
          <w:gridAfter w:val="1"/>
          <w:wAfter w:w="8" w:type="dxa"/>
        </w:trPr>
        <w:tc>
          <w:tcPr>
            <w:tcW w:w="4248" w:type="dxa"/>
            <w:gridSpan w:val="3"/>
          </w:tcPr>
          <w:p w14:paraId="056DBF0C" w14:textId="3187D292" w:rsidR="003C7EC4" w:rsidRDefault="001F2F07" w:rsidP="003C7EC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Aktywność fizyczna</w:t>
            </w:r>
          </w:p>
          <w:p w14:paraId="5E1798D4" w14:textId="77777777" w:rsidR="003C7EC4" w:rsidRDefault="003C7EC4" w:rsidP="003C7EC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27D40289" w14:textId="50DBDAFF" w:rsidR="003C7EC4" w:rsidRDefault="003C7EC4" w:rsidP="003C7EC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0258" w:type="dxa"/>
            <w:gridSpan w:val="18"/>
          </w:tcPr>
          <w:p w14:paraId="0B720655" w14:textId="77777777" w:rsidR="003C7EC4" w:rsidRDefault="003C7EC4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F2F07" w14:paraId="10DB06C3" w14:textId="77777777" w:rsidTr="004F5D63">
        <w:trPr>
          <w:gridAfter w:val="1"/>
          <w:wAfter w:w="8" w:type="dxa"/>
        </w:trPr>
        <w:tc>
          <w:tcPr>
            <w:tcW w:w="4248" w:type="dxa"/>
            <w:gridSpan w:val="3"/>
            <w:shd w:val="clear" w:color="auto" w:fill="DEEAF6" w:themeFill="accent5" w:themeFillTint="33"/>
          </w:tcPr>
          <w:p w14:paraId="5C34DDF1" w14:textId="39965F34" w:rsidR="001F2F07" w:rsidRPr="00B80745" w:rsidRDefault="001F2F07" w:rsidP="003C7E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B807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Ryzyko sercowo - naczyniowe</w:t>
            </w:r>
          </w:p>
        </w:tc>
        <w:tc>
          <w:tcPr>
            <w:tcW w:w="10258" w:type="dxa"/>
            <w:gridSpan w:val="18"/>
          </w:tcPr>
          <w:p w14:paraId="73334495" w14:textId="77777777" w:rsidR="001F2F07" w:rsidRDefault="001F2F07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73B85765" w14:textId="77777777" w:rsidR="00B45B24" w:rsidRPr="00B4436A" w:rsidRDefault="00B45B24" w:rsidP="00B4436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3256"/>
        <w:gridCol w:w="1842"/>
        <w:gridCol w:w="1701"/>
        <w:gridCol w:w="1843"/>
        <w:gridCol w:w="1843"/>
        <w:gridCol w:w="1701"/>
        <w:gridCol w:w="2268"/>
      </w:tblGrid>
      <w:tr w:rsidR="000F2FED" w:rsidRPr="00012EE0" w14:paraId="3CF483AF" w14:textId="77777777" w:rsidTr="00E018A5">
        <w:tc>
          <w:tcPr>
            <w:tcW w:w="14454" w:type="dxa"/>
            <w:gridSpan w:val="7"/>
            <w:shd w:val="clear" w:color="auto" w:fill="DEEAF6" w:themeFill="accent5" w:themeFillTint="33"/>
          </w:tcPr>
          <w:p w14:paraId="2E5CE61C" w14:textId="5071B948" w:rsidR="000F2FED" w:rsidRPr="00E018A5" w:rsidRDefault="000F2FED" w:rsidP="003732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E018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Choroby zdiagnozowane</w:t>
            </w:r>
            <w:r w:rsidR="00E018A5" w:rsidRPr="00E018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(</w:t>
            </w:r>
            <w:r w:rsidRPr="00E018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ostre</w:t>
            </w:r>
            <w:r w:rsidR="00012EE0" w:rsidRPr="00E018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/przewlekłe, aktualne/przebyte)</w:t>
            </w:r>
          </w:p>
        </w:tc>
      </w:tr>
      <w:tr w:rsidR="008A010F" w14:paraId="4523C23B" w14:textId="77777777" w:rsidTr="008A010F">
        <w:tc>
          <w:tcPr>
            <w:tcW w:w="3256" w:type="dxa"/>
          </w:tcPr>
          <w:p w14:paraId="1E1FC980" w14:textId="7E86E639" w:rsidR="008A010F" w:rsidRPr="00373226" w:rsidRDefault="008A010F" w:rsidP="003732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732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Nazwa choroby</w:t>
            </w:r>
          </w:p>
        </w:tc>
        <w:tc>
          <w:tcPr>
            <w:tcW w:w="1842" w:type="dxa"/>
          </w:tcPr>
          <w:p w14:paraId="4481FC1B" w14:textId="2683AB25" w:rsidR="008A010F" w:rsidRPr="00373226" w:rsidRDefault="008A010F" w:rsidP="003732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732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Kod ICD choroby</w:t>
            </w:r>
          </w:p>
        </w:tc>
        <w:tc>
          <w:tcPr>
            <w:tcW w:w="1701" w:type="dxa"/>
          </w:tcPr>
          <w:p w14:paraId="49B17206" w14:textId="41DC9B40" w:rsidR="008A010F" w:rsidRPr="00373226" w:rsidRDefault="008A010F" w:rsidP="003732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732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Data diagnozy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 lub jak długo pacjent choruje</w:t>
            </w:r>
          </w:p>
        </w:tc>
        <w:tc>
          <w:tcPr>
            <w:tcW w:w="1843" w:type="dxa"/>
          </w:tcPr>
          <w:p w14:paraId="634867A9" w14:textId="42F41F68" w:rsidR="008A010F" w:rsidRPr="00373226" w:rsidRDefault="008A010F" w:rsidP="003732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732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Dane lekarza, dane przychodni</w:t>
            </w:r>
          </w:p>
        </w:tc>
        <w:tc>
          <w:tcPr>
            <w:tcW w:w="1843" w:type="dxa"/>
          </w:tcPr>
          <w:p w14:paraId="6BBDB4DB" w14:textId="3F159EE6" w:rsidR="008A010F" w:rsidRPr="00373226" w:rsidRDefault="008A010F" w:rsidP="003732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732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Termin ostatniej wizyty</w:t>
            </w:r>
          </w:p>
        </w:tc>
        <w:tc>
          <w:tcPr>
            <w:tcW w:w="1701" w:type="dxa"/>
          </w:tcPr>
          <w:p w14:paraId="67D01610" w14:textId="7265A383" w:rsidR="008A010F" w:rsidRPr="00373226" w:rsidRDefault="008A010F" w:rsidP="003732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732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Termin następnej wizyty</w:t>
            </w:r>
          </w:p>
        </w:tc>
        <w:tc>
          <w:tcPr>
            <w:tcW w:w="2268" w:type="dxa"/>
          </w:tcPr>
          <w:p w14:paraId="34EB6238" w14:textId="7435EEC8" w:rsidR="008A010F" w:rsidRPr="00373226" w:rsidRDefault="008A010F" w:rsidP="003732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732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Samokontrola (tak/nie)</w:t>
            </w:r>
          </w:p>
        </w:tc>
      </w:tr>
      <w:tr w:rsidR="008A010F" w14:paraId="15FB1489" w14:textId="77777777" w:rsidTr="008A010F">
        <w:tc>
          <w:tcPr>
            <w:tcW w:w="3256" w:type="dxa"/>
          </w:tcPr>
          <w:p w14:paraId="07DF1AA4" w14:textId="77777777" w:rsidR="008A010F" w:rsidRDefault="008A010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14:paraId="150DCAD1" w14:textId="77777777" w:rsidR="008A010F" w:rsidRDefault="008A010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</w:tcPr>
          <w:p w14:paraId="4D2A611B" w14:textId="77777777" w:rsidR="008A010F" w:rsidRDefault="008A010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</w:tcPr>
          <w:p w14:paraId="343508EE" w14:textId="77777777" w:rsidR="008A010F" w:rsidRDefault="008A010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</w:tcPr>
          <w:p w14:paraId="71A467A7" w14:textId="77777777" w:rsidR="008A010F" w:rsidRDefault="008A010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</w:tcPr>
          <w:p w14:paraId="4B295FAA" w14:textId="77777777" w:rsidR="008A010F" w:rsidRDefault="008A010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0D47C91D" w14:textId="77777777" w:rsidR="008A010F" w:rsidRDefault="008A010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A010F" w14:paraId="01F13865" w14:textId="77777777" w:rsidTr="008A010F">
        <w:trPr>
          <w:trHeight w:val="287"/>
        </w:trPr>
        <w:tc>
          <w:tcPr>
            <w:tcW w:w="3256" w:type="dxa"/>
          </w:tcPr>
          <w:p w14:paraId="5C4F8BAF" w14:textId="77777777" w:rsidR="008A010F" w:rsidRDefault="008A010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14:paraId="72AE9016" w14:textId="77777777" w:rsidR="008A010F" w:rsidRDefault="008A010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</w:tcPr>
          <w:p w14:paraId="2DDAA231" w14:textId="77777777" w:rsidR="008A010F" w:rsidRDefault="008A010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</w:tcPr>
          <w:p w14:paraId="351C1142" w14:textId="77777777" w:rsidR="008A010F" w:rsidRDefault="008A010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</w:tcPr>
          <w:p w14:paraId="10CED2B1" w14:textId="77777777" w:rsidR="008A010F" w:rsidRDefault="008A010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</w:tcPr>
          <w:p w14:paraId="69758F3D" w14:textId="77777777" w:rsidR="008A010F" w:rsidRDefault="008A010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5E05072D" w14:textId="77777777" w:rsidR="008A010F" w:rsidRDefault="008A010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A010F" w14:paraId="337B02E3" w14:textId="77777777" w:rsidTr="008A010F">
        <w:tc>
          <w:tcPr>
            <w:tcW w:w="3256" w:type="dxa"/>
          </w:tcPr>
          <w:p w14:paraId="1E0D3583" w14:textId="77777777" w:rsidR="008A010F" w:rsidRDefault="008A010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14:paraId="7BCAAC9E" w14:textId="77777777" w:rsidR="008A010F" w:rsidRDefault="008A010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</w:tcPr>
          <w:p w14:paraId="294D2BED" w14:textId="77777777" w:rsidR="008A010F" w:rsidRDefault="008A010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</w:tcPr>
          <w:p w14:paraId="21937B24" w14:textId="77777777" w:rsidR="008A010F" w:rsidRDefault="008A010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</w:tcPr>
          <w:p w14:paraId="31E7E5AD" w14:textId="77777777" w:rsidR="008A010F" w:rsidRDefault="008A010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</w:tcPr>
          <w:p w14:paraId="2862F045" w14:textId="77777777" w:rsidR="008A010F" w:rsidRDefault="008A010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76A85969" w14:textId="77777777" w:rsidR="008A010F" w:rsidRDefault="008A010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A010F" w14:paraId="1E1A48FA" w14:textId="77777777" w:rsidTr="008A010F">
        <w:tc>
          <w:tcPr>
            <w:tcW w:w="3256" w:type="dxa"/>
          </w:tcPr>
          <w:p w14:paraId="112A8E1E" w14:textId="77777777" w:rsidR="008A010F" w:rsidRDefault="008A010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14:paraId="289ACB99" w14:textId="77777777" w:rsidR="008A010F" w:rsidRDefault="008A010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</w:tcPr>
          <w:p w14:paraId="558176FC" w14:textId="77777777" w:rsidR="008A010F" w:rsidRDefault="008A010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</w:tcPr>
          <w:p w14:paraId="42AF9E32" w14:textId="77777777" w:rsidR="008A010F" w:rsidRDefault="008A010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</w:tcPr>
          <w:p w14:paraId="6654B1F0" w14:textId="77777777" w:rsidR="008A010F" w:rsidRDefault="008A010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</w:tcPr>
          <w:p w14:paraId="5A3B32DB" w14:textId="77777777" w:rsidR="008A010F" w:rsidRDefault="008A010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2C1AE044" w14:textId="77777777" w:rsidR="008A010F" w:rsidRDefault="008A010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A010F" w14:paraId="39EECDB8" w14:textId="77777777" w:rsidTr="008A010F">
        <w:tc>
          <w:tcPr>
            <w:tcW w:w="3256" w:type="dxa"/>
          </w:tcPr>
          <w:p w14:paraId="716E621A" w14:textId="77777777" w:rsidR="008A010F" w:rsidRDefault="008A010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14:paraId="32B683FF" w14:textId="77777777" w:rsidR="008A010F" w:rsidRDefault="008A010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</w:tcPr>
          <w:p w14:paraId="1EF28D8E" w14:textId="77777777" w:rsidR="008A010F" w:rsidRDefault="008A010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</w:tcPr>
          <w:p w14:paraId="12D9FF7F" w14:textId="77777777" w:rsidR="008A010F" w:rsidRDefault="008A010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</w:tcPr>
          <w:p w14:paraId="502B6AD3" w14:textId="77777777" w:rsidR="008A010F" w:rsidRDefault="008A010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</w:tcPr>
          <w:p w14:paraId="2CAE09A1" w14:textId="77777777" w:rsidR="008A010F" w:rsidRDefault="008A010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2BB42B53" w14:textId="77777777" w:rsidR="008A010F" w:rsidRDefault="008A010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8A010F" w14:paraId="53A1309C" w14:textId="77777777" w:rsidTr="008A010F">
        <w:tc>
          <w:tcPr>
            <w:tcW w:w="3256" w:type="dxa"/>
          </w:tcPr>
          <w:p w14:paraId="12863AC1" w14:textId="77777777" w:rsidR="008A010F" w:rsidRDefault="008A010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42" w:type="dxa"/>
          </w:tcPr>
          <w:p w14:paraId="4288C645" w14:textId="77777777" w:rsidR="008A010F" w:rsidRDefault="008A010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</w:tcPr>
          <w:p w14:paraId="142B1BD6" w14:textId="77777777" w:rsidR="008A010F" w:rsidRDefault="008A010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</w:tcPr>
          <w:p w14:paraId="6F522383" w14:textId="77777777" w:rsidR="008A010F" w:rsidRDefault="008A010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43" w:type="dxa"/>
          </w:tcPr>
          <w:p w14:paraId="3D293DD2" w14:textId="77777777" w:rsidR="008A010F" w:rsidRDefault="008A010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</w:tcPr>
          <w:p w14:paraId="7235640C" w14:textId="77777777" w:rsidR="008A010F" w:rsidRDefault="008A010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</w:tcPr>
          <w:p w14:paraId="054C1A7F" w14:textId="77777777" w:rsidR="008A010F" w:rsidRDefault="008A010F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0A85E2C0" w14:textId="77777777" w:rsidR="001D2667" w:rsidRDefault="001D2667" w:rsidP="00B443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4673"/>
        <w:gridCol w:w="4961"/>
        <w:gridCol w:w="567"/>
        <w:gridCol w:w="4253"/>
      </w:tblGrid>
      <w:tr w:rsidR="009E4516" w14:paraId="46EE2A27" w14:textId="77777777" w:rsidTr="008A010F">
        <w:tc>
          <w:tcPr>
            <w:tcW w:w="14454" w:type="dxa"/>
            <w:gridSpan w:val="4"/>
            <w:shd w:val="clear" w:color="auto" w:fill="DEEAF6" w:themeFill="accent5" w:themeFillTint="33"/>
          </w:tcPr>
          <w:p w14:paraId="737ABE94" w14:textId="5B1D40DF" w:rsidR="009E4516" w:rsidRPr="009E4516" w:rsidRDefault="009E4516" w:rsidP="00B4436A">
            <w:pPr>
              <w:jc w:val="both"/>
              <w:rPr>
                <w:rFonts w:ascii="Times New Roman" w:hAnsi="Times New Roman" w:cs="Times New Roman"/>
                <w:b/>
                <w:bCs/>
                <w:color w:val="B4C6E7" w:themeColor="accent1" w:themeTint="66"/>
                <w:sz w:val="24"/>
                <w:szCs w:val="24"/>
                <w:lang w:val="pl-PL"/>
              </w:rPr>
            </w:pPr>
            <w:r w:rsidRPr="009E45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Pacjent pulmonologiczny – dodatkowe informacje</w:t>
            </w:r>
          </w:p>
        </w:tc>
      </w:tr>
      <w:tr w:rsidR="009E4516" w:rsidRPr="000F2FED" w14:paraId="16C8F4E2" w14:textId="77777777" w:rsidTr="008A010F">
        <w:tc>
          <w:tcPr>
            <w:tcW w:w="10201" w:type="dxa"/>
            <w:gridSpan w:val="3"/>
          </w:tcPr>
          <w:p w14:paraId="39D3F3B5" w14:textId="1790AAB4" w:rsidR="009E4516" w:rsidRDefault="000D21DE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Ilość zaostrzeń/ataków w ciągu ostatniego roku</w:t>
            </w:r>
          </w:p>
        </w:tc>
        <w:tc>
          <w:tcPr>
            <w:tcW w:w="4253" w:type="dxa"/>
          </w:tcPr>
          <w:p w14:paraId="133942EB" w14:textId="77777777" w:rsidR="009E4516" w:rsidRDefault="009E4516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E855A4" w:rsidRPr="000F2FED" w14:paraId="243595C4" w14:textId="77777777" w:rsidTr="008A010F">
        <w:tc>
          <w:tcPr>
            <w:tcW w:w="10201" w:type="dxa"/>
            <w:gridSpan w:val="3"/>
          </w:tcPr>
          <w:p w14:paraId="74F099A4" w14:textId="3F193CDE" w:rsidR="00E855A4" w:rsidRDefault="00C3328D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Czy i ile razy pacjent był hospitalizowany z powodu astmy/POCHP w ciągu ostatniego roku</w:t>
            </w:r>
          </w:p>
        </w:tc>
        <w:tc>
          <w:tcPr>
            <w:tcW w:w="4253" w:type="dxa"/>
          </w:tcPr>
          <w:p w14:paraId="4D4326D5" w14:textId="77777777" w:rsidR="00E855A4" w:rsidRDefault="00E855A4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9E4516" w:rsidRPr="000F2FED" w14:paraId="4789473B" w14:textId="77777777" w:rsidTr="008A010F">
        <w:tc>
          <w:tcPr>
            <w:tcW w:w="10201" w:type="dxa"/>
            <w:gridSpan w:val="3"/>
          </w:tcPr>
          <w:p w14:paraId="36674ED4" w14:textId="7C55D01E" w:rsidR="009E4516" w:rsidRDefault="00BC1B5B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Jak często objawy astmy/POCHP pojawiają się </w:t>
            </w:r>
            <w:r w:rsidR="001F12A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 tygodniu</w:t>
            </w:r>
            <w:r w:rsidR="00F811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?</w:t>
            </w:r>
          </w:p>
        </w:tc>
        <w:tc>
          <w:tcPr>
            <w:tcW w:w="4253" w:type="dxa"/>
          </w:tcPr>
          <w:p w14:paraId="3447F4DB" w14:textId="77777777" w:rsidR="009E4516" w:rsidRDefault="009E4516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9E4516" w:rsidRPr="000F2FED" w14:paraId="5377527D" w14:textId="77777777" w:rsidTr="008A010F">
        <w:tc>
          <w:tcPr>
            <w:tcW w:w="10201" w:type="dxa"/>
            <w:gridSpan w:val="3"/>
          </w:tcPr>
          <w:p w14:paraId="787E7BD2" w14:textId="0640BB15" w:rsidR="009E4516" w:rsidRDefault="00480B77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Czy pacjent budzi się w nocy z powodu astmy/POCHP</w:t>
            </w:r>
            <w:r w:rsidR="00F811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?</w:t>
            </w:r>
          </w:p>
        </w:tc>
        <w:tc>
          <w:tcPr>
            <w:tcW w:w="4253" w:type="dxa"/>
          </w:tcPr>
          <w:p w14:paraId="27611BE1" w14:textId="77777777" w:rsidR="009E4516" w:rsidRDefault="009E4516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9E4516" w14:paraId="58E6D85F" w14:textId="77777777" w:rsidTr="008A010F">
        <w:tc>
          <w:tcPr>
            <w:tcW w:w="10201" w:type="dxa"/>
            <w:gridSpan w:val="3"/>
          </w:tcPr>
          <w:p w14:paraId="23A477C1" w14:textId="4B188204" w:rsidR="009E4516" w:rsidRDefault="00E2234C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Czy pacjent </w:t>
            </w:r>
            <w:r w:rsidR="00F811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 ramach leczenia astmy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używa SABA bądź innego leku doraźnego w</w:t>
            </w:r>
            <w:r w:rsidR="00F811E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ciągu tygodnia? Jeśli tak to jak często?</w:t>
            </w:r>
          </w:p>
        </w:tc>
        <w:tc>
          <w:tcPr>
            <w:tcW w:w="4253" w:type="dxa"/>
          </w:tcPr>
          <w:p w14:paraId="7792E1A1" w14:textId="77777777" w:rsidR="009E4516" w:rsidRDefault="009E4516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B7696B" w:rsidRPr="000F2FED" w14:paraId="28ED108F" w14:textId="77777777" w:rsidTr="008A010F">
        <w:tc>
          <w:tcPr>
            <w:tcW w:w="10201" w:type="dxa"/>
            <w:gridSpan w:val="3"/>
          </w:tcPr>
          <w:p w14:paraId="25412B11" w14:textId="2A3B4B7C" w:rsidR="00B7696B" w:rsidRDefault="00B7696B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Czy astma ogranicza </w:t>
            </w:r>
            <w:r w:rsidR="00D030F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aktywność fizyczną pacjenta?</w:t>
            </w:r>
          </w:p>
        </w:tc>
        <w:tc>
          <w:tcPr>
            <w:tcW w:w="4253" w:type="dxa"/>
          </w:tcPr>
          <w:p w14:paraId="501DF92D" w14:textId="77777777" w:rsidR="00B7696B" w:rsidRDefault="00B7696B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A6414" w14:paraId="077B841B" w14:textId="77777777" w:rsidTr="008A010F">
        <w:tc>
          <w:tcPr>
            <w:tcW w:w="4673" w:type="dxa"/>
          </w:tcPr>
          <w:p w14:paraId="48FE7DD3" w14:textId="182CA483" w:rsidR="003A6414" w:rsidRDefault="003A6414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Wynik ACT</w:t>
            </w:r>
          </w:p>
        </w:tc>
        <w:tc>
          <w:tcPr>
            <w:tcW w:w="4961" w:type="dxa"/>
          </w:tcPr>
          <w:p w14:paraId="580D45CA" w14:textId="77777777" w:rsidR="003A6414" w:rsidRDefault="003A6414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Wynik CAT</w:t>
            </w:r>
          </w:p>
        </w:tc>
        <w:tc>
          <w:tcPr>
            <w:tcW w:w="4820" w:type="dxa"/>
            <w:gridSpan w:val="2"/>
          </w:tcPr>
          <w:p w14:paraId="662DD61A" w14:textId="0CC20577" w:rsidR="003A6414" w:rsidRDefault="003A6414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Wynik MRC</w:t>
            </w:r>
          </w:p>
        </w:tc>
      </w:tr>
      <w:tr w:rsidR="00D030F2" w:rsidRPr="000F2FED" w14:paraId="3D5F7F30" w14:textId="77777777" w:rsidTr="008A010F">
        <w:tc>
          <w:tcPr>
            <w:tcW w:w="10201" w:type="dxa"/>
            <w:gridSpan w:val="3"/>
          </w:tcPr>
          <w:p w14:paraId="6E68FB98" w14:textId="26668400" w:rsidR="00D030F2" w:rsidRDefault="004235D1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Wynik PEF gabinetowy i domowy</w:t>
            </w:r>
          </w:p>
        </w:tc>
        <w:tc>
          <w:tcPr>
            <w:tcW w:w="4253" w:type="dxa"/>
          </w:tcPr>
          <w:p w14:paraId="4C88F658" w14:textId="77777777" w:rsidR="00D030F2" w:rsidRDefault="00D030F2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7798B4D1" w14:textId="77777777" w:rsidR="00B45B24" w:rsidRDefault="00B45B24" w:rsidP="00B443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86"/>
        <w:gridCol w:w="1808"/>
      </w:tblGrid>
      <w:tr w:rsidR="00D77C4B" w14:paraId="3C094D8B" w14:textId="77777777" w:rsidTr="00CE7B2C">
        <w:tc>
          <w:tcPr>
            <w:tcW w:w="13994" w:type="dxa"/>
            <w:gridSpan w:val="2"/>
            <w:shd w:val="clear" w:color="auto" w:fill="DEEAF6" w:themeFill="accent5" w:themeFillTint="33"/>
          </w:tcPr>
          <w:p w14:paraId="2DB2B653" w14:textId="7421DFEA" w:rsidR="00D77C4B" w:rsidRPr="00CE7B2C" w:rsidRDefault="00DD63B7" w:rsidP="00B443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E7B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Dane potrzebne do FRAX</w:t>
            </w:r>
          </w:p>
        </w:tc>
      </w:tr>
      <w:tr w:rsidR="00D77C4B" w:rsidRPr="00A00171" w14:paraId="0CF40A24" w14:textId="77777777" w:rsidTr="0002795C">
        <w:tc>
          <w:tcPr>
            <w:tcW w:w="12186" w:type="dxa"/>
          </w:tcPr>
          <w:p w14:paraId="4BF0A619" w14:textId="735C126C" w:rsidR="00D77C4B" w:rsidRDefault="009D416D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Przebyte złamania </w:t>
            </w:r>
            <w:r w:rsidR="0010266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(włącznie z informacją kiedy miało miejsce)</w:t>
            </w:r>
          </w:p>
        </w:tc>
        <w:tc>
          <w:tcPr>
            <w:tcW w:w="1808" w:type="dxa"/>
          </w:tcPr>
          <w:p w14:paraId="6A20F215" w14:textId="5252E003" w:rsidR="00D77C4B" w:rsidRDefault="009D416D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TAK      NIE</w:t>
            </w:r>
            <w:r w:rsidR="004D52B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A0017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 </w:t>
            </w:r>
          </w:p>
        </w:tc>
      </w:tr>
      <w:tr w:rsidR="00D77C4B" w14:paraId="51372359" w14:textId="77777777" w:rsidTr="0002795C">
        <w:tc>
          <w:tcPr>
            <w:tcW w:w="12186" w:type="dxa"/>
          </w:tcPr>
          <w:p w14:paraId="0935B9E2" w14:textId="719A5809" w:rsidR="00D77C4B" w:rsidRDefault="00DB54B5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Złamanie biodra u rodziców</w:t>
            </w:r>
          </w:p>
        </w:tc>
        <w:tc>
          <w:tcPr>
            <w:tcW w:w="1808" w:type="dxa"/>
          </w:tcPr>
          <w:p w14:paraId="6D28CC6B" w14:textId="641509B6" w:rsidR="00D77C4B" w:rsidRDefault="00DB54B5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TAK      NIE </w:t>
            </w:r>
          </w:p>
        </w:tc>
      </w:tr>
      <w:tr w:rsidR="00D77C4B" w14:paraId="2805984F" w14:textId="77777777" w:rsidTr="0002795C">
        <w:tc>
          <w:tcPr>
            <w:tcW w:w="12186" w:type="dxa"/>
          </w:tcPr>
          <w:p w14:paraId="4B53FE8C" w14:textId="2E3BB76A" w:rsidR="00D77C4B" w:rsidRPr="006D1828" w:rsidRDefault="006D1828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6643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Czy </w:t>
            </w:r>
            <w:r w:rsidR="00194147" w:rsidRPr="00F6643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pl-PL"/>
              </w:rPr>
              <w:t xml:space="preserve">pacjent obecnie zażywa doustnie </w:t>
            </w:r>
            <w:proofErr w:type="spellStart"/>
            <w:r w:rsidR="00194147" w:rsidRPr="00F6643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pl-PL"/>
              </w:rPr>
              <w:t>glikokortykosterydy</w:t>
            </w:r>
            <w:proofErr w:type="spellEnd"/>
            <w:r w:rsidR="00194147" w:rsidRPr="00F6643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pl-PL"/>
              </w:rPr>
              <w:t xml:space="preserve"> lub zażywał je dłużej niż trzy miesiące w dawce odpowiadającej 5mg </w:t>
            </w:r>
            <w:proofErr w:type="spellStart"/>
            <w:r w:rsidR="00194147" w:rsidRPr="00F6643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pl-PL"/>
              </w:rPr>
              <w:t>prednizolonu</w:t>
            </w:r>
            <w:proofErr w:type="spellEnd"/>
            <w:r w:rsidR="00194147" w:rsidRPr="00F6643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pl-PL"/>
              </w:rPr>
              <w:t xml:space="preserve"> dziennie (lub ekwiwalent dawki innych </w:t>
            </w:r>
            <w:proofErr w:type="spellStart"/>
            <w:r w:rsidR="00194147" w:rsidRPr="00F6643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pl-PL"/>
              </w:rPr>
              <w:t>glikokortykosteroidów</w:t>
            </w:r>
            <w:proofErr w:type="spellEnd"/>
            <w:r w:rsidR="00194147" w:rsidRPr="00F6643E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pl-PL"/>
              </w:rPr>
              <w:t>)</w:t>
            </w:r>
          </w:p>
        </w:tc>
        <w:tc>
          <w:tcPr>
            <w:tcW w:w="1808" w:type="dxa"/>
          </w:tcPr>
          <w:p w14:paraId="70592C4E" w14:textId="247AE551" w:rsidR="00D77C4B" w:rsidRDefault="00F6643E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TAK      NIE</w:t>
            </w:r>
          </w:p>
        </w:tc>
      </w:tr>
      <w:tr w:rsidR="00F6643E" w14:paraId="4D1765A1" w14:textId="77777777" w:rsidTr="0002795C">
        <w:tc>
          <w:tcPr>
            <w:tcW w:w="12186" w:type="dxa"/>
          </w:tcPr>
          <w:p w14:paraId="6A67FA5E" w14:textId="0BA66D59" w:rsidR="00F6643E" w:rsidRPr="00F6643E" w:rsidRDefault="00F83031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Diagnoza RZS </w:t>
            </w:r>
          </w:p>
        </w:tc>
        <w:tc>
          <w:tcPr>
            <w:tcW w:w="1808" w:type="dxa"/>
          </w:tcPr>
          <w:p w14:paraId="31FCDF83" w14:textId="19BC0C2D" w:rsidR="00F6643E" w:rsidRDefault="00F83031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TAK     NIE</w:t>
            </w:r>
          </w:p>
        </w:tc>
      </w:tr>
      <w:tr w:rsidR="00F83031" w14:paraId="2DE3381F" w14:textId="77777777" w:rsidTr="0002795C">
        <w:tc>
          <w:tcPr>
            <w:tcW w:w="12186" w:type="dxa"/>
          </w:tcPr>
          <w:p w14:paraId="1F4FF957" w14:textId="40587D16" w:rsidR="00F83031" w:rsidRPr="00C06945" w:rsidRDefault="00C06945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0694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Wtórna osteoporoza – czy </w:t>
            </w:r>
            <w:r w:rsidRPr="00C0694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pl-PL"/>
              </w:rPr>
              <w:t>pacjent ma schorzenie silnie związane z osteoporozą. Obejmuje to cukrzycę typu I (</w:t>
            </w:r>
            <w:proofErr w:type="spellStart"/>
            <w:r w:rsidRPr="00C0694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pl-PL"/>
              </w:rPr>
              <w:t>insulinozależną</w:t>
            </w:r>
            <w:proofErr w:type="spellEnd"/>
            <w:r w:rsidRPr="00C0694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pl-PL"/>
              </w:rPr>
              <w:t xml:space="preserve">), wrodzoną łamliwością kości u dorosłych, nieleczoną przez długi czas nadczynność tarczycy, </w:t>
            </w:r>
            <w:proofErr w:type="spellStart"/>
            <w:r w:rsidRPr="00C0694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pl-PL"/>
              </w:rPr>
              <w:t>hipogonadyzm</w:t>
            </w:r>
            <w:proofErr w:type="spellEnd"/>
            <w:r w:rsidRPr="00C0694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pl-PL"/>
              </w:rPr>
              <w:t xml:space="preserve"> lub przedwczesną menopauzę (przed 45 rokiem życia), przewlekłe niedożywienie lub zespół złego wchłaniania oraz przewlekłą chorobę wątroby</w:t>
            </w:r>
          </w:p>
        </w:tc>
        <w:tc>
          <w:tcPr>
            <w:tcW w:w="1808" w:type="dxa"/>
          </w:tcPr>
          <w:p w14:paraId="5A1D3766" w14:textId="5E2BD337" w:rsidR="00F83031" w:rsidRDefault="00440AB0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TAK     NIE </w:t>
            </w:r>
          </w:p>
        </w:tc>
      </w:tr>
      <w:tr w:rsidR="00440AB0" w:rsidRPr="000F2FED" w14:paraId="1443E355" w14:textId="77777777" w:rsidTr="0002795C">
        <w:tc>
          <w:tcPr>
            <w:tcW w:w="12186" w:type="dxa"/>
          </w:tcPr>
          <w:p w14:paraId="170B70B9" w14:textId="4ECC08B3" w:rsidR="00440AB0" w:rsidRPr="00CE4185" w:rsidRDefault="00CE4185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E418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Gęstość mineralna kości (BMD) - </w:t>
            </w:r>
            <w:r w:rsidRPr="00CE418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pl-PL"/>
              </w:rPr>
              <w:t>Wpisz nazwę densytometru oraz wynik badania BMD dla szyjki kości udowej (</w:t>
            </w:r>
            <w:proofErr w:type="spellStart"/>
            <w:r w:rsidRPr="00CE418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pl-PL"/>
              </w:rPr>
              <w:t>neck</w:t>
            </w:r>
            <w:proofErr w:type="spellEnd"/>
            <w:r w:rsidRPr="00CE418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pl-PL"/>
              </w:rPr>
              <w:t>) (w g/cm2). Można również wprowadzić T-</w:t>
            </w:r>
            <w:proofErr w:type="spellStart"/>
            <w:r w:rsidRPr="00CE418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pl-PL"/>
              </w:rPr>
              <w:t>score</w:t>
            </w:r>
            <w:proofErr w:type="spellEnd"/>
            <w:r w:rsidRPr="00CE418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pl-PL"/>
              </w:rPr>
              <w:t xml:space="preserve"> oparty na normie NHANES III dla kobiet. U pacjentów bez wyniku BMD należy zostawić puste pole (zobacz uwagi do czynników ryzyka) (dostarczone przez Oregon </w:t>
            </w:r>
            <w:proofErr w:type="spellStart"/>
            <w:r w:rsidRPr="00CE418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pl-PL"/>
              </w:rPr>
              <w:t>Osteoporosis</w:t>
            </w:r>
            <w:proofErr w:type="spellEnd"/>
            <w:r w:rsidRPr="00CE4185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  <w:lang w:val="pl-PL"/>
              </w:rPr>
              <w:t xml:space="preserve"> Center).</w:t>
            </w:r>
          </w:p>
        </w:tc>
        <w:tc>
          <w:tcPr>
            <w:tcW w:w="1808" w:type="dxa"/>
          </w:tcPr>
          <w:p w14:paraId="2CF02839" w14:textId="5068B6AB" w:rsidR="00440AB0" w:rsidRDefault="00440AB0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CE7B2C" w14:paraId="09D539F3" w14:textId="77777777" w:rsidTr="0002795C">
        <w:tc>
          <w:tcPr>
            <w:tcW w:w="12186" w:type="dxa"/>
            <w:shd w:val="clear" w:color="auto" w:fill="DEEAF6" w:themeFill="accent5" w:themeFillTint="33"/>
          </w:tcPr>
          <w:p w14:paraId="1CF8C7AA" w14:textId="5235583A" w:rsidR="00CE7B2C" w:rsidRPr="00CE7B2C" w:rsidRDefault="00CE7B2C" w:rsidP="00B443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CE7B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Wynik</w:t>
            </w:r>
            <w:r w:rsidR="001026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i</w:t>
            </w:r>
            <w:r w:rsidRPr="00CE7B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FRAX </w:t>
            </w:r>
          </w:p>
        </w:tc>
        <w:tc>
          <w:tcPr>
            <w:tcW w:w="1808" w:type="dxa"/>
          </w:tcPr>
          <w:p w14:paraId="0F10929D" w14:textId="3A3677DE" w:rsidR="00CE7B2C" w:rsidRDefault="00CE7B2C" w:rsidP="00B443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59CA2D1A" w14:textId="77777777" w:rsidR="001D2667" w:rsidRDefault="001D2667" w:rsidP="00B443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4819"/>
        <w:gridCol w:w="4394"/>
      </w:tblGrid>
      <w:tr w:rsidR="003C7EC4" w:rsidRPr="000F2FED" w14:paraId="1AA7BF9D" w14:textId="77777777" w:rsidTr="003C7EC4">
        <w:tc>
          <w:tcPr>
            <w:tcW w:w="14170" w:type="dxa"/>
            <w:gridSpan w:val="5"/>
            <w:shd w:val="clear" w:color="auto" w:fill="DEEAF6" w:themeFill="accent5" w:themeFillTint="33"/>
          </w:tcPr>
          <w:p w14:paraId="56A8894A" w14:textId="72D16EB5" w:rsidR="003C7EC4" w:rsidRPr="003C7EC4" w:rsidRDefault="003C7EC4" w:rsidP="003C7EC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Dolegliwości/objawy zgłaszane przez Pacjent</w:t>
            </w:r>
            <w:r w:rsidR="005910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a</w:t>
            </w:r>
          </w:p>
        </w:tc>
      </w:tr>
      <w:tr w:rsidR="003C7EC4" w:rsidRPr="000F2FED" w14:paraId="1886F1DD" w14:textId="77777777" w:rsidTr="003C7EC4">
        <w:tc>
          <w:tcPr>
            <w:tcW w:w="1838" w:type="dxa"/>
          </w:tcPr>
          <w:p w14:paraId="54C2EF9C" w14:textId="2721AB15" w:rsidR="003C7EC4" w:rsidRPr="003C7EC4" w:rsidRDefault="003C7EC4" w:rsidP="003C7E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C7E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Opis dolegliwości</w:t>
            </w:r>
          </w:p>
        </w:tc>
        <w:tc>
          <w:tcPr>
            <w:tcW w:w="1559" w:type="dxa"/>
          </w:tcPr>
          <w:p w14:paraId="30102683" w14:textId="77777777" w:rsidR="003C7EC4" w:rsidRDefault="003C7EC4" w:rsidP="003C7E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C7E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Nasilenie</w:t>
            </w:r>
          </w:p>
          <w:p w14:paraId="556F12C1" w14:textId="2802F3E3" w:rsidR="00755C68" w:rsidRPr="003C7EC4" w:rsidRDefault="00755C68" w:rsidP="003C7E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dolegliwości</w:t>
            </w:r>
          </w:p>
        </w:tc>
        <w:tc>
          <w:tcPr>
            <w:tcW w:w="1560" w:type="dxa"/>
          </w:tcPr>
          <w:p w14:paraId="54AB546E" w14:textId="77777777" w:rsidR="003C7EC4" w:rsidRDefault="003C7EC4" w:rsidP="003C7E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C7E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Częstotliwość</w:t>
            </w:r>
          </w:p>
          <w:p w14:paraId="212F6336" w14:textId="20EB7BD7" w:rsidR="00755C68" w:rsidRPr="003C7EC4" w:rsidRDefault="00755C68" w:rsidP="003C7E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Występowania dolegliwości </w:t>
            </w:r>
          </w:p>
        </w:tc>
        <w:tc>
          <w:tcPr>
            <w:tcW w:w="4819" w:type="dxa"/>
          </w:tcPr>
          <w:p w14:paraId="71BDC55A" w14:textId="5F0EFDB0" w:rsidR="003C7EC4" w:rsidRPr="003C7EC4" w:rsidRDefault="0076124A" w:rsidP="003C7E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Czas trwania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dolegliwosci</w:t>
            </w:r>
            <w:proofErr w:type="spellEnd"/>
          </w:p>
        </w:tc>
        <w:tc>
          <w:tcPr>
            <w:tcW w:w="4394" w:type="dxa"/>
          </w:tcPr>
          <w:p w14:paraId="1848EF7B" w14:textId="6972809E" w:rsidR="003C7EC4" w:rsidRPr="003C7EC4" w:rsidRDefault="003C7EC4" w:rsidP="003C7EC4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C7E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opis działań podjętych w celu wyeliminowania dolegliwości</w:t>
            </w:r>
          </w:p>
        </w:tc>
      </w:tr>
      <w:tr w:rsidR="003C7EC4" w:rsidRPr="000F2FED" w14:paraId="16F7047D" w14:textId="77777777" w:rsidTr="003C7EC4">
        <w:tc>
          <w:tcPr>
            <w:tcW w:w="1838" w:type="dxa"/>
          </w:tcPr>
          <w:p w14:paraId="0BF9764B" w14:textId="77777777" w:rsidR="003C7EC4" w:rsidRDefault="003C7EC4" w:rsidP="00B25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</w:tcPr>
          <w:p w14:paraId="7C3BC7E6" w14:textId="77777777" w:rsidR="003C7EC4" w:rsidRDefault="003C7EC4" w:rsidP="00B25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60" w:type="dxa"/>
          </w:tcPr>
          <w:p w14:paraId="1C70CCA6" w14:textId="77777777" w:rsidR="003C7EC4" w:rsidRDefault="003C7EC4" w:rsidP="00B25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19" w:type="dxa"/>
          </w:tcPr>
          <w:p w14:paraId="2E67CD27" w14:textId="77777777" w:rsidR="003C7EC4" w:rsidRDefault="003C7EC4" w:rsidP="00B25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5F362AA1" w14:textId="77777777" w:rsidR="003C7EC4" w:rsidRDefault="003C7EC4" w:rsidP="00B25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C7EC4" w:rsidRPr="000F2FED" w14:paraId="163DCB39" w14:textId="77777777" w:rsidTr="003C7EC4">
        <w:tc>
          <w:tcPr>
            <w:tcW w:w="1838" w:type="dxa"/>
          </w:tcPr>
          <w:p w14:paraId="1D73EF7A" w14:textId="77777777" w:rsidR="003C7EC4" w:rsidRDefault="003C7EC4" w:rsidP="00B25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</w:tcPr>
          <w:p w14:paraId="03B6DA6A" w14:textId="77777777" w:rsidR="003C7EC4" w:rsidRDefault="003C7EC4" w:rsidP="00B25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60" w:type="dxa"/>
          </w:tcPr>
          <w:p w14:paraId="18E5C5BD" w14:textId="77777777" w:rsidR="003C7EC4" w:rsidRDefault="003C7EC4" w:rsidP="00B25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19" w:type="dxa"/>
          </w:tcPr>
          <w:p w14:paraId="41DFA419" w14:textId="77777777" w:rsidR="003C7EC4" w:rsidRDefault="003C7EC4" w:rsidP="00B25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3BA73504" w14:textId="77777777" w:rsidR="003C7EC4" w:rsidRDefault="003C7EC4" w:rsidP="00B25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3C7EC4" w:rsidRPr="000F2FED" w14:paraId="7BBDF7D3" w14:textId="77777777" w:rsidTr="003C7EC4">
        <w:tc>
          <w:tcPr>
            <w:tcW w:w="1838" w:type="dxa"/>
          </w:tcPr>
          <w:p w14:paraId="5BAA1562" w14:textId="77777777" w:rsidR="003C7EC4" w:rsidRDefault="003C7EC4" w:rsidP="00B25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</w:tcPr>
          <w:p w14:paraId="27033BFA" w14:textId="77777777" w:rsidR="003C7EC4" w:rsidRDefault="003C7EC4" w:rsidP="00B25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60" w:type="dxa"/>
          </w:tcPr>
          <w:p w14:paraId="4220A476" w14:textId="77777777" w:rsidR="003C7EC4" w:rsidRDefault="003C7EC4" w:rsidP="00B25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19" w:type="dxa"/>
          </w:tcPr>
          <w:p w14:paraId="79521702" w14:textId="77777777" w:rsidR="003C7EC4" w:rsidRDefault="003C7EC4" w:rsidP="00B25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5D49A741" w14:textId="77777777" w:rsidR="003C7EC4" w:rsidRDefault="003C7EC4" w:rsidP="00B25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BB6D8B" w:rsidRPr="000F2FED" w14:paraId="6629BB25" w14:textId="77777777" w:rsidTr="003C7EC4">
        <w:tc>
          <w:tcPr>
            <w:tcW w:w="1838" w:type="dxa"/>
          </w:tcPr>
          <w:p w14:paraId="3800AED1" w14:textId="77777777" w:rsidR="00BB6D8B" w:rsidRDefault="00BB6D8B" w:rsidP="00B25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</w:tcPr>
          <w:p w14:paraId="0D3F6A63" w14:textId="77777777" w:rsidR="00BB6D8B" w:rsidRDefault="00BB6D8B" w:rsidP="00B25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60" w:type="dxa"/>
          </w:tcPr>
          <w:p w14:paraId="54E0FF00" w14:textId="77777777" w:rsidR="00BB6D8B" w:rsidRDefault="00BB6D8B" w:rsidP="00B25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19" w:type="dxa"/>
          </w:tcPr>
          <w:p w14:paraId="56A39531" w14:textId="77777777" w:rsidR="00BB6D8B" w:rsidRDefault="00BB6D8B" w:rsidP="00B25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5C9F4BBF" w14:textId="77777777" w:rsidR="00BB6D8B" w:rsidRDefault="00BB6D8B" w:rsidP="00B25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BB6D8B" w:rsidRPr="000F2FED" w14:paraId="10E9C56B" w14:textId="77777777" w:rsidTr="003C7EC4">
        <w:tc>
          <w:tcPr>
            <w:tcW w:w="1838" w:type="dxa"/>
          </w:tcPr>
          <w:p w14:paraId="39E62BAD" w14:textId="77777777" w:rsidR="00BB6D8B" w:rsidRDefault="00BB6D8B" w:rsidP="00B25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</w:tcPr>
          <w:p w14:paraId="4E265BF2" w14:textId="77777777" w:rsidR="00BB6D8B" w:rsidRDefault="00BB6D8B" w:rsidP="00B25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60" w:type="dxa"/>
          </w:tcPr>
          <w:p w14:paraId="30A2336C" w14:textId="77777777" w:rsidR="00BB6D8B" w:rsidRDefault="00BB6D8B" w:rsidP="00B25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819" w:type="dxa"/>
          </w:tcPr>
          <w:p w14:paraId="599B8E46" w14:textId="77777777" w:rsidR="00BB6D8B" w:rsidRDefault="00BB6D8B" w:rsidP="00B25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3FADFDAE" w14:textId="77777777" w:rsidR="00BB6D8B" w:rsidRDefault="00BB6D8B" w:rsidP="00B256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22980C06" w14:textId="34D9D64C" w:rsidR="003C7EC4" w:rsidRDefault="003C7EC4" w:rsidP="00B4436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7"/>
        <w:gridCol w:w="5598"/>
        <w:gridCol w:w="2799"/>
      </w:tblGrid>
      <w:tr w:rsidR="00331AD5" w14:paraId="4018205A" w14:textId="77777777" w:rsidTr="00331AD5">
        <w:tc>
          <w:tcPr>
            <w:tcW w:w="13994" w:type="dxa"/>
            <w:gridSpan w:val="3"/>
            <w:shd w:val="clear" w:color="auto" w:fill="DEEAF6" w:themeFill="accent5" w:themeFillTint="33"/>
          </w:tcPr>
          <w:p w14:paraId="0CA564C9" w14:textId="1AD14429" w:rsidR="00331AD5" w:rsidRDefault="00331AD5" w:rsidP="00B443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Alergie,</w:t>
            </w:r>
            <w:r w:rsidR="00752E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reakcje anafilak</w:t>
            </w:r>
            <w:r w:rsidR="00B807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tyczne,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nietolerancje, nadwrażliwość</w:t>
            </w:r>
          </w:p>
        </w:tc>
      </w:tr>
      <w:tr w:rsidR="00331AD5" w14:paraId="5817BE2F" w14:textId="77777777" w:rsidTr="00DF07C9">
        <w:tc>
          <w:tcPr>
            <w:tcW w:w="5597" w:type="dxa"/>
          </w:tcPr>
          <w:p w14:paraId="5E699E8E" w14:textId="4BD6430E" w:rsidR="00331AD5" w:rsidRDefault="00331AD5" w:rsidP="00B443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opis</w:t>
            </w:r>
          </w:p>
        </w:tc>
        <w:tc>
          <w:tcPr>
            <w:tcW w:w="5598" w:type="dxa"/>
          </w:tcPr>
          <w:p w14:paraId="0366B900" w14:textId="66DB9234" w:rsidR="00331AD5" w:rsidRDefault="00331AD5" w:rsidP="00B443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okoliczności</w:t>
            </w:r>
          </w:p>
        </w:tc>
        <w:tc>
          <w:tcPr>
            <w:tcW w:w="2799" w:type="dxa"/>
          </w:tcPr>
          <w:p w14:paraId="16D3D825" w14:textId="5D3F11A9" w:rsidR="00331AD5" w:rsidRDefault="00331AD5" w:rsidP="00B443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data </w:t>
            </w:r>
          </w:p>
        </w:tc>
      </w:tr>
      <w:tr w:rsidR="00331AD5" w14:paraId="3A11F849" w14:textId="77777777" w:rsidTr="00DF07C9">
        <w:tc>
          <w:tcPr>
            <w:tcW w:w="5597" w:type="dxa"/>
          </w:tcPr>
          <w:p w14:paraId="70A37F2D" w14:textId="77777777" w:rsidR="00331AD5" w:rsidRDefault="00331AD5" w:rsidP="00B443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5598" w:type="dxa"/>
          </w:tcPr>
          <w:p w14:paraId="4B52CC6B" w14:textId="77777777" w:rsidR="00331AD5" w:rsidRDefault="00331AD5" w:rsidP="00B443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799" w:type="dxa"/>
          </w:tcPr>
          <w:p w14:paraId="42791471" w14:textId="77777777" w:rsidR="00331AD5" w:rsidRDefault="00331AD5" w:rsidP="00B443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331AD5" w14:paraId="038ED642" w14:textId="77777777" w:rsidTr="00DF07C9">
        <w:tc>
          <w:tcPr>
            <w:tcW w:w="5597" w:type="dxa"/>
          </w:tcPr>
          <w:p w14:paraId="1BF9365E" w14:textId="77777777" w:rsidR="00331AD5" w:rsidRDefault="00331AD5" w:rsidP="00B443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5598" w:type="dxa"/>
          </w:tcPr>
          <w:p w14:paraId="42A774D0" w14:textId="77777777" w:rsidR="00331AD5" w:rsidRDefault="00331AD5" w:rsidP="00B443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2799" w:type="dxa"/>
          </w:tcPr>
          <w:p w14:paraId="2D392009" w14:textId="77777777" w:rsidR="00331AD5" w:rsidRDefault="00331AD5" w:rsidP="00B443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</w:tbl>
    <w:p w14:paraId="03329C5D" w14:textId="77777777" w:rsidR="0026370D" w:rsidRDefault="0026370D" w:rsidP="00B4436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9"/>
        <w:gridCol w:w="8045"/>
      </w:tblGrid>
      <w:tr w:rsidR="00331AD5" w14:paraId="374837C3" w14:textId="77777777" w:rsidTr="00B256C9">
        <w:tc>
          <w:tcPr>
            <w:tcW w:w="13994" w:type="dxa"/>
            <w:gridSpan w:val="2"/>
            <w:shd w:val="clear" w:color="auto" w:fill="DEEAF6" w:themeFill="accent5" w:themeFillTint="33"/>
          </w:tcPr>
          <w:p w14:paraId="240D8F89" w14:textId="5856FFF2" w:rsidR="00331AD5" w:rsidRDefault="00331AD5" w:rsidP="00B256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Świadczenia medyczne</w:t>
            </w:r>
          </w:p>
        </w:tc>
      </w:tr>
      <w:tr w:rsidR="00331AD5" w:rsidRPr="000F2FED" w14:paraId="66084111" w14:textId="77777777" w:rsidTr="00003E81">
        <w:tc>
          <w:tcPr>
            <w:tcW w:w="5949" w:type="dxa"/>
          </w:tcPr>
          <w:p w14:paraId="68900822" w14:textId="2AC0A0F6" w:rsidR="00331AD5" w:rsidRDefault="00331AD5" w:rsidP="00331A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Hospitalizacje przebyte</w:t>
            </w:r>
            <w:r w:rsidR="00056F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(Incydenty S-N, złamania, zaostrzenia/ataki astmy/POCHP, wypadki, urazy i inne)</w:t>
            </w:r>
          </w:p>
        </w:tc>
        <w:tc>
          <w:tcPr>
            <w:tcW w:w="8045" w:type="dxa"/>
          </w:tcPr>
          <w:p w14:paraId="79D62DB8" w14:textId="77777777" w:rsidR="00331AD5" w:rsidRDefault="00331AD5" w:rsidP="00B256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5B0BAE01" w14:textId="77777777" w:rsidR="00331AD5" w:rsidRDefault="00331AD5" w:rsidP="00B256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1EDA2A77" w14:textId="77777777" w:rsidR="00331AD5" w:rsidRDefault="00331AD5" w:rsidP="00B256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1FD8BB1D" w14:textId="77777777" w:rsidR="00331AD5" w:rsidRDefault="00331AD5" w:rsidP="00B256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03802496" w14:textId="2A881D1C" w:rsidR="00331AD5" w:rsidRDefault="00331AD5" w:rsidP="00B256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331AD5" w:rsidRPr="000F2FED" w14:paraId="6B12D9BC" w14:textId="77777777" w:rsidTr="00003E81">
        <w:tc>
          <w:tcPr>
            <w:tcW w:w="5949" w:type="dxa"/>
          </w:tcPr>
          <w:p w14:paraId="65B51A51" w14:textId="6CC6CE57" w:rsidR="00331AD5" w:rsidRDefault="00331AD5" w:rsidP="00331A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Zmiana lekarza prowadzącego lub przychodni</w:t>
            </w:r>
          </w:p>
        </w:tc>
        <w:tc>
          <w:tcPr>
            <w:tcW w:w="8045" w:type="dxa"/>
          </w:tcPr>
          <w:p w14:paraId="1FB48303" w14:textId="77777777" w:rsidR="00331AD5" w:rsidRDefault="00331AD5" w:rsidP="00B256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331AD5" w:rsidRPr="000F2FED" w14:paraId="404F8FC0" w14:textId="77777777" w:rsidTr="00003E81">
        <w:tc>
          <w:tcPr>
            <w:tcW w:w="5949" w:type="dxa"/>
          </w:tcPr>
          <w:p w14:paraId="4D3804B8" w14:textId="0ADA853E" w:rsidR="00331AD5" w:rsidRDefault="00331AD5" w:rsidP="00331A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Dane personelu fachowego przepisującego leki</w:t>
            </w:r>
          </w:p>
        </w:tc>
        <w:tc>
          <w:tcPr>
            <w:tcW w:w="8045" w:type="dxa"/>
          </w:tcPr>
          <w:p w14:paraId="7442C369" w14:textId="77777777" w:rsidR="00331AD5" w:rsidRDefault="00331AD5" w:rsidP="00B256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331AD5" w14:paraId="5A5857D9" w14:textId="77777777" w:rsidTr="00003E81">
        <w:tc>
          <w:tcPr>
            <w:tcW w:w="5949" w:type="dxa"/>
          </w:tcPr>
          <w:p w14:paraId="474A9549" w14:textId="3EE2C46A" w:rsidR="00331AD5" w:rsidRDefault="00331AD5" w:rsidP="00331A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Skierowania na hospitalizację, rehabilitację, </w:t>
            </w:r>
          </w:p>
        </w:tc>
        <w:tc>
          <w:tcPr>
            <w:tcW w:w="8045" w:type="dxa"/>
          </w:tcPr>
          <w:p w14:paraId="312B047F" w14:textId="77777777" w:rsidR="00331AD5" w:rsidRDefault="00331AD5" w:rsidP="00B256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331AD5" w14:paraId="3EFF1E06" w14:textId="77777777" w:rsidTr="00003E81">
        <w:tc>
          <w:tcPr>
            <w:tcW w:w="5949" w:type="dxa"/>
          </w:tcPr>
          <w:p w14:paraId="0A2F0643" w14:textId="6128BFDA" w:rsidR="00331AD5" w:rsidRDefault="00331AD5" w:rsidP="00331A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Inne świadczenia zdrowotne</w:t>
            </w:r>
          </w:p>
        </w:tc>
        <w:tc>
          <w:tcPr>
            <w:tcW w:w="8045" w:type="dxa"/>
          </w:tcPr>
          <w:p w14:paraId="04940E8E" w14:textId="77777777" w:rsidR="00331AD5" w:rsidRDefault="00331AD5" w:rsidP="00B256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</w:tbl>
    <w:p w14:paraId="584944D0" w14:textId="77777777" w:rsidR="00DF1CA1" w:rsidRDefault="00DF1CA1" w:rsidP="00B4436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515"/>
        <w:gridCol w:w="1447"/>
        <w:gridCol w:w="1283"/>
        <w:gridCol w:w="1418"/>
        <w:gridCol w:w="1417"/>
        <w:gridCol w:w="3399"/>
        <w:gridCol w:w="2550"/>
      </w:tblGrid>
      <w:tr w:rsidR="00617E85" w:rsidRPr="000F2FED" w14:paraId="18ED4C52" w14:textId="77777777" w:rsidTr="00640E40">
        <w:tc>
          <w:tcPr>
            <w:tcW w:w="2515" w:type="dxa"/>
            <w:shd w:val="clear" w:color="auto" w:fill="DEEAF6" w:themeFill="accent5" w:themeFillTint="33"/>
          </w:tcPr>
          <w:p w14:paraId="03914DD1" w14:textId="77777777" w:rsidR="00617E85" w:rsidRPr="00331AD5" w:rsidRDefault="00617E85" w:rsidP="00331A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31A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Nazwa preparatu</w:t>
            </w:r>
          </w:p>
          <w:p w14:paraId="7805CAF6" w14:textId="53BFE3C1" w:rsidR="00617E85" w:rsidRPr="00331AD5" w:rsidRDefault="00617E85" w:rsidP="00331A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31A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Dawka, postać</w:t>
            </w:r>
          </w:p>
        </w:tc>
        <w:tc>
          <w:tcPr>
            <w:tcW w:w="1447" w:type="dxa"/>
            <w:shd w:val="clear" w:color="auto" w:fill="DEEAF6" w:themeFill="accent5" w:themeFillTint="33"/>
          </w:tcPr>
          <w:p w14:paraId="788C73B4" w14:textId="77777777" w:rsidR="00617E85" w:rsidRPr="00331AD5" w:rsidRDefault="00617E85" w:rsidP="00331A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31A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Z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331A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lecone dawkowanie</w:t>
            </w:r>
          </w:p>
        </w:tc>
        <w:tc>
          <w:tcPr>
            <w:tcW w:w="1283" w:type="dxa"/>
            <w:shd w:val="clear" w:color="auto" w:fill="DEEAF6" w:themeFill="accent5" w:themeFillTint="33"/>
          </w:tcPr>
          <w:p w14:paraId="17B0C459" w14:textId="70D6B937" w:rsidR="00617E85" w:rsidRPr="00331AD5" w:rsidRDefault="00617E85" w:rsidP="00331A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31A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Stosowane dawkowanie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36937BC" w14:textId="3FBC2939" w:rsidR="00617E85" w:rsidRPr="00331AD5" w:rsidRDefault="00617E85" w:rsidP="00331A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31A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Od kiedy stosowany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69FFA816" w14:textId="66B81840" w:rsidR="00617E85" w:rsidRPr="00331AD5" w:rsidRDefault="00617E85" w:rsidP="00331A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31A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Wiedza pacjenta o leku</w:t>
            </w:r>
          </w:p>
        </w:tc>
        <w:tc>
          <w:tcPr>
            <w:tcW w:w="3399" w:type="dxa"/>
            <w:shd w:val="clear" w:color="auto" w:fill="DEEAF6" w:themeFill="accent5" w:themeFillTint="33"/>
          </w:tcPr>
          <w:p w14:paraId="0FE052B3" w14:textId="66C577CF" w:rsidR="00617E85" w:rsidRPr="00331AD5" w:rsidRDefault="00617E85" w:rsidP="00331A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31A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Działania niepożądane (jakie,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od jak </w:t>
            </w:r>
            <w:r w:rsidRPr="00331A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dawna trwają; w jakich okolicznościach wystąpiły; z jakim natężeniem występują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)</w:t>
            </w:r>
          </w:p>
        </w:tc>
        <w:tc>
          <w:tcPr>
            <w:tcW w:w="2550" w:type="dxa"/>
            <w:shd w:val="clear" w:color="auto" w:fill="DEEAF6" w:themeFill="accent5" w:themeFillTint="33"/>
          </w:tcPr>
          <w:p w14:paraId="2BD1566D" w14:textId="3F9A6051" w:rsidR="00617E85" w:rsidRPr="00331AD5" w:rsidRDefault="00617E85" w:rsidP="00331A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31A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Inne problemy, pytania, wątpliwości, kwestie</w:t>
            </w:r>
          </w:p>
        </w:tc>
      </w:tr>
      <w:tr w:rsidR="00617E85" w:rsidRPr="000F2FED" w14:paraId="57802426" w14:textId="77777777" w:rsidTr="00FB4DD8">
        <w:tc>
          <w:tcPr>
            <w:tcW w:w="2515" w:type="dxa"/>
          </w:tcPr>
          <w:p w14:paraId="234938D0" w14:textId="77777777" w:rsidR="00617E85" w:rsidRPr="00331AD5" w:rsidRDefault="00617E85" w:rsidP="00331A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447" w:type="dxa"/>
          </w:tcPr>
          <w:p w14:paraId="4B153CF5" w14:textId="77777777" w:rsidR="00617E85" w:rsidRPr="00331AD5" w:rsidRDefault="00617E85" w:rsidP="00331A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283" w:type="dxa"/>
          </w:tcPr>
          <w:p w14:paraId="08D06217" w14:textId="77777777" w:rsidR="00617E85" w:rsidRPr="00331AD5" w:rsidRDefault="00617E85" w:rsidP="00331A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14:paraId="3D4FD317" w14:textId="77777777" w:rsidR="00617E85" w:rsidRPr="00331AD5" w:rsidRDefault="00617E85" w:rsidP="00331A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14:paraId="57ADBA03" w14:textId="77777777" w:rsidR="00617E85" w:rsidRPr="00331AD5" w:rsidRDefault="00617E85" w:rsidP="00331A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399" w:type="dxa"/>
          </w:tcPr>
          <w:p w14:paraId="3EC5E6DF" w14:textId="77777777" w:rsidR="00617E85" w:rsidRPr="00331AD5" w:rsidRDefault="00617E85" w:rsidP="00331A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550" w:type="dxa"/>
          </w:tcPr>
          <w:p w14:paraId="4936D46D" w14:textId="77777777" w:rsidR="00617E85" w:rsidRPr="00331AD5" w:rsidRDefault="00617E85" w:rsidP="00331A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617E85" w:rsidRPr="000F2FED" w14:paraId="452A8B32" w14:textId="77777777" w:rsidTr="00FB4DD8">
        <w:tc>
          <w:tcPr>
            <w:tcW w:w="2515" w:type="dxa"/>
          </w:tcPr>
          <w:p w14:paraId="2022A85D" w14:textId="77777777" w:rsidR="00617E85" w:rsidRPr="00331AD5" w:rsidRDefault="00617E85" w:rsidP="00331A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447" w:type="dxa"/>
          </w:tcPr>
          <w:p w14:paraId="6CA1A87C" w14:textId="77777777" w:rsidR="00617E85" w:rsidRPr="00331AD5" w:rsidRDefault="00617E85" w:rsidP="00331A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283" w:type="dxa"/>
          </w:tcPr>
          <w:p w14:paraId="10C99FCD" w14:textId="77777777" w:rsidR="00617E85" w:rsidRPr="00331AD5" w:rsidRDefault="00617E85" w:rsidP="00331A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14:paraId="22042D9A" w14:textId="77777777" w:rsidR="00617E85" w:rsidRPr="00331AD5" w:rsidRDefault="00617E85" w:rsidP="00331A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14:paraId="1FDB5AB3" w14:textId="77777777" w:rsidR="00617E85" w:rsidRPr="00331AD5" w:rsidRDefault="00617E85" w:rsidP="00331A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399" w:type="dxa"/>
          </w:tcPr>
          <w:p w14:paraId="3D334371" w14:textId="77777777" w:rsidR="00617E85" w:rsidRPr="00331AD5" w:rsidRDefault="00617E85" w:rsidP="00331A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550" w:type="dxa"/>
          </w:tcPr>
          <w:p w14:paraId="72AF2BA7" w14:textId="77777777" w:rsidR="00617E85" w:rsidRPr="00331AD5" w:rsidRDefault="00617E85" w:rsidP="00331A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617E85" w:rsidRPr="000F2FED" w14:paraId="0051FFE9" w14:textId="77777777" w:rsidTr="00FB4DD8">
        <w:tc>
          <w:tcPr>
            <w:tcW w:w="2515" w:type="dxa"/>
          </w:tcPr>
          <w:p w14:paraId="63F2CDE8" w14:textId="77777777" w:rsidR="00617E85" w:rsidRPr="00331AD5" w:rsidRDefault="00617E85" w:rsidP="00331A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447" w:type="dxa"/>
          </w:tcPr>
          <w:p w14:paraId="74D236AA" w14:textId="77777777" w:rsidR="00617E85" w:rsidRPr="00331AD5" w:rsidRDefault="00617E85" w:rsidP="00331A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283" w:type="dxa"/>
          </w:tcPr>
          <w:p w14:paraId="3F87FB7D" w14:textId="77777777" w:rsidR="00617E85" w:rsidRPr="00331AD5" w:rsidRDefault="00617E85" w:rsidP="00331A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14:paraId="5EC7BB42" w14:textId="77777777" w:rsidR="00617E85" w:rsidRPr="00331AD5" w:rsidRDefault="00617E85" w:rsidP="00331A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14:paraId="76607884" w14:textId="77777777" w:rsidR="00617E85" w:rsidRPr="00331AD5" w:rsidRDefault="00617E85" w:rsidP="00331A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399" w:type="dxa"/>
          </w:tcPr>
          <w:p w14:paraId="6DFC52AA" w14:textId="77777777" w:rsidR="00617E85" w:rsidRPr="00331AD5" w:rsidRDefault="00617E85" w:rsidP="00331A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550" w:type="dxa"/>
          </w:tcPr>
          <w:p w14:paraId="03FC4790" w14:textId="77777777" w:rsidR="00617E85" w:rsidRPr="00331AD5" w:rsidRDefault="00617E85" w:rsidP="00331A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617E85" w:rsidRPr="000F2FED" w14:paraId="0A703BE5" w14:textId="77777777" w:rsidTr="00FB4DD8">
        <w:tc>
          <w:tcPr>
            <w:tcW w:w="2515" w:type="dxa"/>
          </w:tcPr>
          <w:p w14:paraId="6B44089B" w14:textId="77777777" w:rsidR="00617E85" w:rsidRPr="00331AD5" w:rsidRDefault="00617E85" w:rsidP="00331A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447" w:type="dxa"/>
          </w:tcPr>
          <w:p w14:paraId="2C0B0417" w14:textId="77777777" w:rsidR="00617E85" w:rsidRPr="00331AD5" w:rsidRDefault="00617E85" w:rsidP="00331A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283" w:type="dxa"/>
          </w:tcPr>
          <w:p w14:paraId="3DA8C1D8" w14:textId="77777777" w:rsidR="00617E85" w:rsidRPr="00331AD5" w:rsidRDefault="00617E85" w:rsidP="00331A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14:paraId="0E214CFE" w14:textId="77777777" w:rsidR="00617E85" w:rsidRPr="00331AD5" w:rsidRDefault="00617E85" w:rsidP="00331A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14:paraId="3D7FD7A3" w14:textId="77777777" w:rsidR="00617E85" w:rsidRPr="00331AD5" w:rsidRDefault="00617E85" w:rsidP="00331A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399" w:type="dxa"/>
          </w:tcPr>
          <w:p w14:paraId="6C805B3C" w14:textId="77777777" w:rsidR="00617E85" w:rsidRPr="00331AD5" w:rsidRDefault="00617E85" w:rsidP="00331A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550" w:type="dxa"/>
          </w:tcPr>
          <w:p w14:paraId="1338F088" w14:textId="77777777" w:rsidR="00617E85" w:rsidRPr="00331AD5" w:rsidRDefault="00617E85" w:rsidP="00331A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617E85" w:rsidRPr="000F2FED" w14:paraId="59CAE5D6" w14:textId="77777777" w:rsidTr="00FB4DD8">
        <w:tc>
          <w:tcPr>
            <w:tcW w:w="2515" w:type="dxa"/>
          </w:tcPr>
          <w:p w14:paraId="77F035C9" w14:textId="77777777" w:rsidR="00617E85" w:rsidRPr="00331AD5" w:rsidRDefault="00617E85" w:rsidP="00331A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447" w:type="dxa"/>
          </w:tcPr>
          <w:p w14:paraId="554C56B4" w14:textId="77777777" w:rsidR="00617E85" w:rsidRPr="00331AD5" w:rsidRDefault="00617E85" w:rsidP="00331A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283" w:type="dxa"/>
          </w:tcPr>
          <w:p w14:paraId="6CA72CCD" w14:textId="77777777" w:rsidR="00617E85" w:rsidRPr="00331AD5" w:rsidRDefault="00617E85" w:rsidP="00331A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14:paraId="646EA683" w14:textId="77777777" w:rsidR="00617E85" w:rsidRPr="00331AD5" w:rsidRDefault="00617E85" w:rsidP="00331A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</w:tcPr>
          <w:p w14:paraId="3D4A8870" w14:textId="77777777" w:rsidR="00617E85" w:rsidRPr="00331AD5" w:rsidRDefault="00617E85" w:rsidP="00331A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399" w:type="dxa"/>
          </w:tcPr>
          <w:p w14:paraId="6F610A99" w14:textId="77777777" w:rsidR="00617E85" w:rsidRPr="00331AD5" w:rsidRDefault="00617E85" w:rsidP="00331A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550" w:type="dxa"/>
          </w:tcPr>
          <w:p w14:paraId="78E08E95" w14:textId="77777777" w:rsidR="00617E85" w:rsidRPr="00331AD5" w:rsidRDefault="00617E85" w:rsidP="00331A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1C45DA84" w14:textId="77777777" w:rsidR="00714AA0" w:rsidRDefault="00714AA0" w:rsidP="00331AD5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581CD3D5" w14:textId="18DE1E87" w:rsidR="00331AD5" w:rsidRDefault="00331AD5" w:rsidP="00331AD5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ANALIZA FARMAKOTERAPII PACJENTA </w:t>
      </w:r>
      <w:r w:rsidRPr="00331AD5">
        <w:rPr>
          <w:rFonts w:ascii="Times New Roman" w:hAnsi="Times New Roman" w:cs="Times New Roman"/>
          <w:lang w:val="pl-PL"/>
        </w:rPr>
        <w:t xml:space="preserve">(wg </w:t>
      </w:r>
      <w:proofErr w:type="spellStart"/>
      <w:r w:rsidRPr="00331AD5">
        <w:rPr>
          <w:rFonts w:ascii="Times New Roman" w:hAnsi="Times New Roman" w:cs="Times New Roman"/>
          <w:lang w:val="pl-PL"/>
        </w:rPr>
        <w:t>Polypharmacy</w:t>
      </w:r>
      <w:proofErr w:type="spellEnd"/>
      <w:r w:rsidRPr="00331AD5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Pr="00331AD5">
        <w:rPr>
          <w:rFonts w:ascii="Times New Roman" w:hAnsi="Times New Roman" w:cs="Times New Roman"/>
          <w:lang w:val="pl-PL"/>
        </w:rPr>
        <w:t>guidance</w:t>
      </w:r>
      <w:proofErr w:type="spellEnd"/>
      <w:r w:rsidRPr="00331AD5">
        <w:rPr>
          <w:rFonts w:ascii="Times New Roman" w:hAnsi="Times New Roman" w:cs="Times New Roman"/>
          <w:lang w:val="pl-PL"/>
        </w:rPr>
        <w:t xml:space="preserve">. </w:t>
      </w:r>
      <w:proofErr w:type="spellStart"/>
      <w:r w:rsidRPr="00331AD5">
        <w:rPr>
          <w:rFonts w:ascii="Times New Roman" w:hAnsi="Times New Roman" w:cs="Times New Roman"/>
          <w:lang w:val="pl-PL"/>
        </w:rPr>
        <w:t>Realistic</w:t>
      </w:r>
      <w:proofErr w:type="spellEnd"/>
      <w:r w:rsidRPr="00331AD5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Pr="00331AD5">
        <w:rPr>
          <w:rFonts w:ascii="Times New Roman" w:hAnsi="Times New Roman" w:cs="Times New Roman"/>
          <w:lang w:val="pl-PL"/>
        </w:rPr>
        <w:t>prescribing</w:t>
      </w:r>
      <w:proofErr w:type="spellEnd"/>
      <w:r w:rsidRPr="00331AD5">
        <w:rPr>
          <w:rFonts w:ascii="Times New Roman" w:hAnsi="Times New Roman" w:cs="Times New Roman"/>
          <w:lang w:val="pl-PL"/>
        </w:rPr>
        <w:t>. 2018. NHS SCOTLAND)</w:t>
      </w:r>
    </w:p>
    <w:p w14:paraId="5A6480E8" w14:textId="4291469F" w:rsidR="00224086" w:rsidRPr="00331AD5" w:rsidRDefault="00224086" w:rsidP="00B4436A">
      <w:pPr>
        <w:spacing w:line="240" w:lineRule="auto"/>
        <w:jc w:val="both"/>
        <w:rPr>
          <w:rFonts w:ascii="Times New Roman" w:hAnsi="Times New Roman" w:cs="Times New Roman"/>
          <w:b/>
          <w:bCs/>
          <w:lang w:val="pl-PL"/>
        </w:rPr>
      </w:pPr>
      <w:r w:rsidRPr="00331AD5">
        <w:rPr>
          <w:rFonts w:ascii="Times New Roman" w:hAnsi="Times New Roman" w:cs="Times New Roman"/>
          <w:sz w:val="24"/>
          <w:szCs w:val="24"/>
          <w:lang w:val="pl-PL"/>
        </w:rPr>
        <w:t>Ogólny zarys kluczowych aspektów polifarmakoterapii do rozważenia podczas przeglądu lekowego.  Opracowanie własne na podstawie ,,</w:t>
      </w:r>
      <w:proofErr w:type="spellStart"/>
      <w:r w:rsidRPr="00331AD5">
        <w:rPr>
          <w:rFonts w:ascii="Times New Roman" w:hAnsi="Times New Roman" w:cs="Times New Roman"/>
          <w:sz w:val="24"/>
          <w:szCs w:val="24"/>
          <w:lang w:val="pl-PL"/>
        </w:rPr>
        <w:t>Polypharmacy</w:t>
      </w:r>
      <w:proofErr w:type="spellEnd"/>
      <w:r w:rsidRPr="00331AD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331AD5">
        <w:rPr>
          <w:rFonts w:ascii="Times New Roman" w:hAnsi="Times New Roman" w:cs="Times New Roman"/>
          <w:sz w:val="24"/>
          <w:szCs w:val="24"/>
          <w:lang w:val="pl-PL"/>
        </w:rPr>
        <w:t>guid</w:t>
      </w:r>
      <w:r w:rsidR="00331AD5" w:rsidRPr="00331AD5">
        <w:rPr>
          <w:rFonts w:ascii="Times New Roman" w:hAnsi="Times New Roman" w:cs="Times New Roman"/>
          <w:sz w:val="24"/>
          <w:szCs w:val="24"/>
          <w:lang w:val="pl-PL"/>
        </w:rPr>
        <w:t>ance</w:t>
      </w:r>
      <w:proofErr w:type="spellEnd"/>
      <w:r w:rsidRPr="00331AD5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proofErr w:type="spellStart"/>
      <w:r w:rsidRPr="00331AD5">
        <w:rPr>
          <w:rFonts w:ascii="Times New Roman" w:hAnsi="Times New Roman" w:cs="Times New Roman"/>
          <w:sz w:val="24"/>
          <w:szCs w:val="24"/>
          <w:lang w:val="pl-PL"/>
        </w:rPr>
        <w:t>Realistic</w:t>
      </w:r>
      <w:proofErr w:type="spellEnd"/>
      <w:r w:rsidRPr="00331AD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331AD5">
        <w:rPr>
          <w:rFonts w:ascii="Times New Roman" w:hAnsi="Times New Roman" w:cs="Times New Roman"/>
          <w:sz w:val="24"/>
          <w:szCs w:val="24"/>
          <w:lang w:val="pl-PL"/>
        </w:rPr>
        <w:t>prescribing</w:t>
      </w:r>
      <w:proofErr w:type="spellEnd"/>
      <w:r w:rsidRPr="00331AD5">
        <w:rPr>
          <w:rFonts w:ascii="Times New Roman" w:hAnsi="Times New Roman" w:cs="Times New Roman"/>
          <w:sz w:val="24"/>
          <w:szCs w:val="24"/>
          <w:lang w:val="pl-PL"/>
        </w:rPr>
        <w:t xml:space="preserve">. 3rd </w:t>
      </w:r>
      <w:proofErr w:type="spellStart"/>
      <w:r w:rsidRPr="00331AD5">
        <w:rPr>
          <w:rFonts w:ascii="Times New Roman" w:hAnsi="Times New Roman" w:cs="Times New Roman"/>
          <w:sz w:val="24"/>
          <w:szCs w:val="24"/>
          <w:lang w:val="pl-PL"/>
        </w:rPr>
        <w:t>edition</w:t>
      </w:r>
      <w:proofErr w:type="spellEnd"/>
      <w:r w:rsidRPr="00331AD5">
        <w:rPr>
          <w:rFonts w:ascii="Times New Roman" w:hAnsi="Times New Roman" w:cs="Times New Roman"/>
          <w:sz w:val="24"/>
          <w:szCs w:val="24"/>
          <w:lang w:val="pl-PL"/>
        </w:rPr>
        <w:t>, 2018.</w:t>
      </w:r>
    </w:p>
    <w:tbl>
      <w:tblPr>
        <w:tblStyle w:val="Tabela-Siatka"/>
        <w:tblW w:w="2416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6662"/>
        <w:gridCol w:w="13670"/>
      </w:tblGrid>
      <w:tr w:rsidR="001C094B" w:rsidRPr="000F2FED" w14:paraId="7281785C" w14:textId="3A6A5428" w:rsidTr="006270BE">
        <w:tc>
          <w:tcPr>
            <w:tcW w:w="1560" w:type="dxa"/>
            <w:shd w:val="clear" w:color="auto" w:fill="DEEAF6" w:themeFill="accent5" w:themeFillTint="33"/>
          </w:tcPr>
          <w:p w14:paraId="5CB21786" w14:textId="77777777" w:rsidR="001C094B" w:rsidRPr="001242C7" w:rsidRDefault="001C094B" w:rsidP="00B4436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1242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Dziedzina    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73D6851" w14:textId="77777777" w:rsidR="001C094B" w:rsidRPr="001242C7" w:rsidRDefault="001C094B" w:rsidP="00B4436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1242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Kroki</w:t>
            </w:r>
          </w:p>
        </w:tc>
        <w:tc>
          <w:tcPr>
            <w:tcW w:w="6662" w:type="dxa"/>
            <w:shd w:val="clear" w:color="auto" w:fill="DEEAF6"/>
          </w:tcPr>
          <w:p w14:paraId="49D7AFD6" w14:textId="77777777" w:rsidR="001C094B" w:rsidRPr="001242C7" w:rsidRDefault="001C094B" w:rsidP="00B4436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1242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Proces</w:t>
            </w:r>
          </w:p>
        </w:tc>
        <w:tc>
          <w:tcPr>
            <w:tcW w:w="13670" w:type="dxa"/>
            <w:shd w:val="clear" w:color="auto" w:fill="DEEAF6"/>
          </w:tcPr>
          <w:p w14:paraId="1C2B43A5" w14:textId="0DDB3B91" w:rsidR="001C094B" w:rsidRPr="001242C7" w:rsidRDefault="001C094B" w:rsidP="00B4436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Informacje w odniesieniu do sytuacji pacjenta</w:t>
            </w:r>
          </w:p>
        </w:tc>
      </w:tr>
      <w:tr w:rsidR="001C094B" w:rsidRPr="000F2FED" w14:paraId="46A44E61" w14:textId="42CEE4DC" w:rsidTr="006270BE">
        <w:tc>
          <w:tcPr>
            <w:tcW w:w="1560" w:type="dxa"/>
            <w:shd w:val="clear" w:color="auto" w:fill="FFF2CC" w:themeFill="accent4" w:themeFillTint="33"/>
          </w:tcPr>
          <w:p w14:paraId="6BF35688" w14:textId="77777777" w:rsidR="001C094B" w:rsidRPr="001242C7" w:rsidRDefault="001C094B" w:rsidP="00B4436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1242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Cele</w:t>
            </w:r>
          </w:p>
        </w:tc>
        <w:tc>
          <w:tcPr>
            <w:tcW w:w="2268" w:type="dxa"/>
          </w:tcPr>
          <w:p w14:paraId="7D611569" w14:textId="77777777" w:rsidR="001C094B" w:rsidRDefault="001C094B" w:rsidP="00B4436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1242C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Co jest ważne dla pacjenta?</w:t>
            </w:r>
          </w:p>
          <w:p w14:paraId="714B9C02" w14:textId="4818A0E7" w:rsidR="001C094B" w:rsidRPr="001242C7" w:rsidRDefault="001C094B" w:rsidP="00895682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662" w:type="dxa"/>
          </w:tcPr>
          <w:p w14:paraId="133E0F8E" w14:textId="44F9A135" w:rsidR="001C094B" w:rsidRPr="00895682" w:rsidRDefault="001C094B" w:rsidP="0089568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1242C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Przyjrzyj się chorobom zdiagnozowanym u pacjenta i zidentyfikuj cele terapeutyczne w kontekście:</w:t>
            </w:r>
          </w:p>
          <w:p w14:paraId="4EE779C0" w14:textId="77777777" w:rsidR="001C094B" w:rsidRPr="001242C7" w:rsidRDefault="001C094B" w:rsidP="00B4436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242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zarządzania obecnymi chorobami pacjenta</w:t>
            </w:r>
          </w:p>
          <w:p w14:paraId="120B4BED" w14:textId="77777777" w:rsidR="001C094B" w:rsidRDefault="001C094B" w:rsidP="00B4436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242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prewencji potencjalnych chorób</w:t>
            </w:r>
          </w:p>
          <w:p w14:paraId="21369950" w14:textId="24A3BF98" w:rsidR="009E3C8B" w:rsidRPr="009E3C8B" w:rsidRDefault="009E3C8B" w:rsidP="009E3C8B">
            <w:pPr>
              <w:pStyle w:val="Akapitzlist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E3C8B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(Co jest ważne dla farmaceuty?)</w:t>
            </w:r>
          </w:p>
        </w:tc>
        <w:tc>
          <w:tcPr>
            <w:tcW w:w="13670" w:type="dxa"/>
          </w:tcPr>
          <w:p w14:paraId="162EB68C" w14:textId="77777777" w:rsidR="001C094B" w:rsidRPr="001242C7" w:rsidRDefault="001C094B" w:rsidP="00895682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1C094B" w:rsidRPr="000F2FED" w14:paraId="758A32FD" w14:textId="191DDE8C" w:rsidTr="006270BE">
        <w:trPr>
          <w:trHeight w:val="1010"/>
        </w:trPr>
        <w:tc>
          <w:tcPr>
            <w:tcW w:w="1560" w:type="dxa"/>
            <w:vMerge w:val="restart"/>
            <w:shd w:val="clear" w:color="auto" w:fill="E2EFD9" w:themeFill="accent6" w:themeFillTint="33"/>
          </w:tcPr>
          <w:p w14:paraId="285FC18C" w14:textId="77777777" w:rsidR="001C094B" w:rsidRPr="001242C7" w:rsidRDefault="001C094B" w:rsidP="00B4436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1242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Potrzeba</w:t>
            </w:r>
          </w:p>
        </w:tc>
        <w:tc>
          <w:tcPr>
            <w:tcW w:w="2268" w:type="dxa"/>
          </w:tcPr>
          <w:p w14:paraId="290BAE64" w14:textId="5B8E3DAA" w:rsidR="001C094B" w:rsidRDefault="001C094B" w:rsidP="001242C7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1242C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Zidentyfikuj konieczną farmakoterapię</w:t>
            </w:r>
          </w:p>
          <w:p w14:paraId="10A010B0" w14:textId="77777777" w:rsidR="001C094B" w:rsidRDefault="001C094B" w:rsidP="001242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  <w:p w14:paraId="7A99D556" w14:textId="77777777" w:rsidR="001C094B" w:rsidRDefault="001C094B" w:rsidP="001242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  <w:p w14:paraId="0CCD4951" w14:textId="77777777" w:rsidR="001C094B" w:rsidRDefault="001C094B" w:rsidP="001242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  <w:p w14:paraId="380C2792" w14:textId="77777777" w:rsidR="001C094B" w:rsidRDefault="001C094B" w:rsidP="001242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  <w:p w14:paraId="30FA4335" w14:textId="77777777" w:rsidR="001C094B" w:rsidRDefault="001C094B" w:rsidP="001242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  <w:p w14:paraId="38A53335" w14:textId="77777777" w:rsidR="001C094B" w:rsidRDefault="001C094B" w:rsidP="001242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  <w:p w14:paraId="04643CAC" w14:textId="77777777" w:rsidR="001C094B" w:rsidRDefault="001C094B" w:rsidP="001242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  <w:p w14:paraId="42E42ADC" w14:textId="48C0E88D" w:rsidR="001C094B" w:rsidRPr="001242C7" w:rsidRDefault="001C094B" w:rsidP="001242C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6662" w:type="dxa"/>
          </w:tcPr>
          <w:p w14:paraId="464D085F" w14:textId="763F8109" w:rsidR="001C094B" w:rsidRPr="001242C7" w:rsidRDefault="001C094B" w:rsidP="00B4436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1242C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Zidentyfikuj niezbędne leki, które nie mogą być zaprzestan</w:t>
            </w:r>
            <w:r w:rsidR="00FA470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e </w:t>
            </w:r>
            <w:r w:rsidRPr="001242C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bez konsultacji z lekarzem:</w:t>
            </w:r>
          </w:p>
          <w:p w14:paraId="1447052C" w14:textId="77777777" w:rsidR="001C094B" w:rsidRPr="001242C7" w:rsidRDefault="001C094B" w:rsidP="00B4436A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242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leki które pełnią ważne funkcje uzupełniające np. lewotyroksyna</w:t>
            </w:r>
          </w:p>
          <w:p w14:paraId="3A9505CF" w14:textId="754892A7" w:rsidR="001C094B" w:rsidRPr="001242C7" w:rsidRDefault="001C094B" w:rsidP="00B4436A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242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leki zapobiegające pogorszeniu się stanu pacjenta np. leki na chorobę Parkinsona, niewydolność serca</w:t>
            </w:r>
          </w:p>
          <w:p w14:paraId="020CBAC2" w14:textId="77777777" w:rsidR="001C094B" w:rsidRPr="001242C7" w:rsidRDefault="001C094B" w:rsidP="00B4436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1242C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Zidentyfikuj i przeanalizuj potrzebę kontynuacji dla m.in. tych grup leków:</w:t>
            </w:r>
          </w:p>
          <w:p w14:paraId="3D654ED0" w14:textId="77777777" w:rsidR="001C094B" w:rsidRPr="001242C7" w:rsidRDefault="001C094B" w:rsidP="00B4436A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2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ze wskazaniami tymczasowymi</w:t>
            </w:r>
          </w:p>
          <w:p w14:paraId="728D4D17" w14:textId="77777777" w:rsidR="001C094B" w:rsidRPr="001242C7" w:rsidRDefault="001C094B" w:rsidP="00B4436A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242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 wyższą niż zwykle dawką podtrzymującą</w:t>
            </w:r>
          </w:p>
          <w:p w14:paraId="31D35FCC" w14:textId="77777777" w:rsidR="001C094B" w:rsidRPr="001242C7" w:rsidRDefault="001C094B" w:rsidP="00B4436A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242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 niską skutecznością w danym wskazaniu</w:t>
            </w:r>
          </w:p>
          <w:p w14:paraId="2CF2B157" w14:textId="14F89CE2" w:rsidR="001C094B" w:rsidRPr="001242C7" w:rsidRDefault="001C094B" w:rsidP="001242C7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242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 niską skutecznością u danego pacjenta</w:t>
            </w:r>
          </w:p>
        </w:tc>
        <w:tc>
          <w:tcPr>
            <w:tcW w:w="13670" w:type="dxa"/>
          </w:tcPr>
          <w:p w14:paraId="29EF517D" w14:textId="77777777" w:rsidR="001C094B" w:rsidRPr="001242C7" w:rsidRDefault="001C094B" w:rsidP="00B4436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1C094B" w:rsidRPr="000F2FED" w14:paraId="5DDBCA4C" w14:textId="5D15FDD4" w:rsidTr="006270BE">
        <w:trPr>
          <w:trHeight w:val="1009"/>
        </w:trPr>
        <w:tc>
          <w:tcPr>
            <w:tcW w:w="1560" w:type="dxa"/>
            <w:vMerge/>
            <w:shd w:val="clear" w:color="auto" w:fill="E2EFD9" w:themeFill="accent6" w:themeFillTint="33"/>
          </w:tcPr>
          <w:p w14:paraId="79C6A9A1" w14:textId="77777777" w:rsidR="001C094B" w:rsidRPr="001242C7" w:rsidRDefault="001C094B" w:rsidP="00B4436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14:paraId="55668145" w14:textId="2BA63E31" w:rsidR="001C094B" w:rsidRPr="001242C7" w:rsidRDefault="001C094B" w:rsidP="001242C7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1242C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Czy pacjent bierze niepotrzebne leki?</w:t>
            </w:r>
          </w:p>
        </w:tc>
        <w:tc>
          <w:tcPr>
            <w:tcW w:w="6662" w:type="dxa"/>
          </w:tcPr>
          <w:p w14:paraId="4E33C2EF" w14:textId="05883CDF" w:rsidR="001C094B" w:rsidRPr="001242C7" w:rsidRDefault="001C094B" w:rsidP="001242C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1242C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Zidentyfikuj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zbędne leki, suplementy diety itp.</w:t>
            </w:r>
          </w:p>
          <w:p w14:paraId="587A109A" w14:textId="77777777" w:rsidR="001C094B" w:rsidRPr="001242C7" w:rsidRDefault="001C094B" w:rsidP="00B4436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3670" w:type="dxa"/>
          </w:tcPr>
          <w:p w14:paraId="2FB78A8E" w14:textId="77777777" w:rsidR="001C094B" w:rsidRPr="001242C7" w:rsidRDefault="001C094B" w:rsidP="001242C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1C094B" w:rsidRPr="00B4436A" w14:paraId="54CBF13F" w14:textId="2F4B2993" w:rsidTr="006270BE">
        <w:tc>
          <w:tcPr>
            <w:tcW w:w="1560" w:type="dxa"/>
            <w:shd w:val="clear" w:color="auto" w:fill="DEEAF6" w:themeFill="accent5" w:themeFillTint="33"/>
          </w:tcPr>
          <w:p w14:paraId="5C15433B" w14:textId="68CC1A00" w:rsidR="001C094B" w:rsidRDefault="001C094B" w:rsidP="00B4436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A8D08D" w:themeFill="accent6" w:themeFillTint="99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lastRenderedPageBreak/>
              <w:t xml:space="preserve">Efektywność </w:t>
            </w:r>
          </w:p>
          <w:p w14:paraId="27196F16" w14:textId="77777777" w:rsidR="001C094B" w:rsidRDefault="001C094B" w:rsidP="00B4436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A8D08D" w:themeFill="accent6" w:themeFillTint="99"/>
                <w:lang w:val="pl-PL"/>
              </w:rPr>
            </w:pPr>
          </w:p>
          <w:p w14:paraId="51D312B0" w14:textId="6E9E8C65" w:rsidR="001C094B" w:rsidRPr="001242C7" w:rsidRDefault="001C094B" w:rsidP="00B4436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14:paraId="2980D0AA" w14:textId="77777777" w:rsidR="001C094B" w:rsidRPr="001242C7" w:rsidRDefault="001C094B" w:rsidP="00B4436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1242C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Czy cele terapeutyczne są osiągnięte?</w:t>
            </w:r>
          </w:p>
        </w:tc>
        <w:tc>
          <w:tcPr>
            <w:tcW w:w="6662" w:type="dxa"/>
          </w:tcPr>
          <w:p w14:paraId="4DD1E4B8" w14:textId="77777777" w:rsidR="001C094B" w:rsidRPr="001242C7" w:rsidRDefault="001C094B" w:rsidP="00B4436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1242C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Zidentyfikuj potrzebę zintensyfikowania/dodania farmakoterapii w celu osiągnięcia celów terapeutycznych aby:</w:t>
            </w:r>
          </w:p>
          <w:p w14:paraId="08405451" w14:textId="77777777" w:rsidR="001C094B" w:rsidRPr="001242C7" w:rsidRDefault="001C094B" w:rsidP="00B4436A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2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osiągnąć zamierzoną kontrolę objawów</w:t>
            </w:r>
          </w:p>
          <w:p w14:paraId="26EF695D" w14:textId="77777777" w:rsidR="001C094B" w:rsidRPr="001242C7" w:rsidRDefault="001C094B" w:rsidP="00B4436A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42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osiągnąć biochemiczne/kliniczne cele</w:t>
            </w:r>
          </w:p>
          <w:p w14:paraId="49A9E8A1" w14:textId="77777777" w:rsidR="001C094B" w:rsidRPr="001242C7" w:rsidRDefault="001C094B" w:rsidP="00B4436A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242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zapobiec postępowi/pogorszeniu się choroby </w:t>
            </w:r>
          </w:p>
          <w:p w14:paraId="164E4C25" w14:textId="77777777" w:rsidR="001C094B" w:rsidRPr="001242C7" w:rsidRDefault="001C094B" w:rsidP="00B443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3670" w:type="dxa"/>
          </w:tcPr>
          <w:p w14:paraId="7186CAE2" w14:textId="77777777" w:rsidR="001C094B" w:rsidRPr="001242C7" w:rsidRDefault="001C094B" w:rsidP="00B4436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1C094B" w:rsidRPr="000F2FED" w14:paraId="3F5AC20E" w14:textId="5B22422D" w:rsidTr="006270BE">
        <w:tc>
          <w:tcPr>
            <w:tcW w:w="1560" w:type="dxa"/>
            <w:shd w:val="clear" w:color="auto" w:fill="FBE4D5" w:themeFill="accent2" w:themeFillTint="33"/>
          </w:tcPr>
          <w:p w14:paraId="2EF2D481" w14:textId="77777777" w:rsidR="001C094B" w:rsidRPr="001242C7" w:rsidRDefault="001C094B" w:rsidP="00B4436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1242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Bezpieczeństwo</w:t>
            </w:r>
          </w:p>
        </w:tc>
        <w:tc>
          <w:tcPr>
            <w:tcW w:w="2268" w:type="dxa"/>
          </w:tcPr>
          <w:p w14:paraId="0BB6769E" w14:textId="4C7B6C35" w:rsidR="001C094B" w:rsidRPr="001242C7" w:rsidRDefault="001C094B" w:rsidP="001242C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1242C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Ustal czy pacjent </w:t>
            </w:r>
            <w:r w:rsidR="00291FA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zgłasza</w:t>
            </w:r>
            <w:r w:rsidR="000F4D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 działania</w:t>
            </w:r>
            <w:r w:rsidRPr="001242C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 niepożądane lub </w:t>
            </w:r>
            <w:r w:rsidR="009838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czy </w:t>
            </w:r>
            <w:r w:rsidRPr="001242C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istnieje ryzyko, że mo</w:t>
            </w:r>
            <w:r w:rsidR="0098380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gą one wystąpić</w:t>
            </w:r>
            <w:r w:rsidRPr="001242C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?</w:t>
            </w:r>
          </w:p>
        </w:tc>
        <w:tc>
          <w:tcPr>
            <w:tcW w:w="6662" w:type="dxa"/>
          </w:tcPr>
          <w:p w14:paraId="71F14983" w14:textId="77777777" w:rsidR="001C094B" w:rsidRPr="001242C7" w:rsidRDefault="001C094B" w:rsidP="00B4436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1242C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Zidentyfikuj ryzyka dotyczące bezpieczeństwa farmakoterapii poprzez sprawdzenie:</w:t>
            </w:r>
          </w:p>
          <w:p w14:paraId="509E16AF" w14:textId="5E15BD1B" w:rsidR="001C094B" w:rsidRPr="001242C7" w:rsidRDefault="001C094B" w:rsidP="00B4436A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242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interakcji wszelkiego rodzaju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: l</w:t>
            </w:r>
            <w:r w:rsidRPr="001242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ek-lek, lek-choroba, lek-suplement </w:t>
            </w:r>
          </w:p>
          <w:p w14:paraId="0EF82492" w14:textId="7102274C" w:rsidR="001C094B" w:rsidRDefault="001C094B" w:rsidP="00B4436A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monitorowania farmakoterapii</w:t>
            </w:r>
          </w:p>
          <w:p w14:paraId="2FF6F2C5" w14:textId="7B8EDACF" w:rsidR="001C094B" w:rsidRPr="001242C7" w:rsidRDefault="001C094B" w:rsidP="00B4436A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242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zjawisk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1242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kumulującej się toksyczności leków</w:t>
            </w:r>
          </w:p>
          <w:p w14:paraId="2FCC39F9" w14:textId="1F83A3BE" w:rsidR="001C094B" w:rsidRPr="001242C7" w:rsidRDefault="001C094B" w:rsidP="00B4436A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242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ryzyk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</w:t>
            </w:r>
            <w:r w:rsidRPr="001242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przypadkowego przedawkowania</w:t>
            </w:r>
          </w:p>
          <w:p w14:paraId="48D8C718" w14:textId="6D64DC0B" w:rsidR="001C094B" w:rsidRPr="001242C7" w:rsidRDefault="001C094B" w:rsidP="00B4436A">
            <w:pPr>
              <w:pStyle w:val="Akapitzlist"/>
              <w:numPr>
                <w:ilvl w:val="0"/>
                <w:numId w:val="8"/>
              </w:num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występowania </w:t>
            </w:r>
            <w:r w:rsidRPr="001242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działa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ń</w:t>
            </w:r>
            <w:r w:rsidRPr="001242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niepożądan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ych</w:t>
            </w:r>
            <w:r w:rsidRPr="001242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poprzez sprawdzenie specyficznych objawów, badań krwi (potas, sód). </w:t>
            </w:r>
          </w:p>
        </w:tc>
        <w:tc>
          <w:tcPr>
            <w:tcW w:w="13670" w:type="dxa"/>
          </w:tcPr>
          <w:p w14:paraId="4C519EC6" w14:textId="77777777" w:rsidR="001C094B" w:rsidRPr="001242C7" w:rsidRDefault="001C094B" w:rsidP="00B4436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1C094B" w:rsidRPr="000F2FED" w14:paraId="45BC24C7" w14:textId="7244F761" w:rsidTr="006270BE">
        <w:tc>
          <w:tcPr>
            <w:tcW w:w="1560" w:type="dxa"/>
            <w:shd w:val="clear" w:color="auto" w:fill="EFF9DE"/>
          </w:tcPr>
          <w:p w14:paraId="17D360DD" w14:textId="2529BDB5" w:rsidR="001C094B" w:rsidRPr="001242C7" w:rsidRDefault="001C094B" w:rsidP="00B4436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1242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Koszt efektywność</w:t>
            </w:r>
          </w:p>
        </w:tc>
        <w:tc>
          <w:tcPr>
            <w:tcW w:w="2268" w:type="dxa"/>
          </w:tcPr>
          <w:p w14:paraId="2337C698" w14:textId="4DF1EA2B" w:rsidR="001C094B" w:rsidRPr="001242C7" w:rsidRDefault="001C094B" w:rsidP="00B4436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1242C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Czy terapia jest koszt efektywna?</w:t>
            </w:r>
          </w:p>
        </w:tc>
        <w:tc>
          <w:tcPr>
            <w:tcW w:w="6662" w:type="dxa"/>
          </w:tcPr>
          <w:p w14:paraId="2DCA738F" w14:textId="77777777" w:rsidR="001C094B" w:rsidRPr="001242C7" w:rsidRDefault="001C094B" w:rsidP="00B443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bookmarkStart w:id="0" w:name="_Hlk175582282"/>
            <w:r w:rsidRPr="001242C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Zidentyfikuj niepotrzebnie kosztowną farmakoterapię poprzez rozważenie tańszych zamienników</w:t>
            </w:r>
            <w:r w:rsidRPr="001242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</w:t>
            </w:r>
          </w:p>
          <w:p w14:paraId="4AC01395" w14:textId="77777777" w:rsidR="001C094B" w:rsidRPr="001242C7" w:rsidRDefault="001C094B" w:rsidP="00B443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242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Rozważ ostrożnie czy proponowana zamienna terapia jest tak samo efektywna, dostępna cenowo, bezpieczna i wygodna dla pacjenta?</w:t>
            </w:r>
            <w:bookmarkEnd w:id="0"/>
          </w:p>
        </w:tc>
        <w:tc>
          <w:tcPr>
            <w:tcW w:w="13670" w:type="dxa"/>
          </w:tcPr>
          <w:p w14:paraId="5AD34231" w14:textId="77777777" w:rsidR="001C094B" w:rsidRPr="001242C7" w:rsidRDefault="001C094B" w:rsidP="00B4436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1C094B" w:rsidRPr="000F2FED" w14:paraId="41BB6BA0" w14:textId="759F38AD" w:rsidTr="006270BE">
        <w:tc>
          <w:tcPr>
            <w:tcW w:w="1560" w:type="dxa"/>
            <w:shd w:val="clear" w:color="auto" w:fill="DEEAF6" w:themeFill="accent5" w:themeFillTint="33"/>
          </w:tcPr>
          <w:p w14:paraId="5DDBC47A" w14:textId="77777777" w:rsidR="001C094B" w:rsidRPr="001242C7" w:rsidRDefault="001C094B" w:rsidP="0070406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1242C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Dobro pacjenta w centrum naszych działań</w:t>
            </w:r>
          </w:p>
        </w:tc>
        <w:tc>
          <w:tcPr>
            <w:tcW w:w="2268" w:type="dxa"/>
          </w:tcPr>
          <w:p w14:paraId="530D6286" w14:textId="77777777" w:rsidR="001C094B" w:rsidRPr="001242C7" w:rsidRDefault="001C094B" w:rsidP="00B4436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bookmarkStart w:id="1" w:name="_Hlk175582419"/>
            <w:r w:rsidRPr="001242C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Czy pacjent chce kontynuować przepisaną farmakoterapię?</w:t>
            </w:r>
            <w:bookmarkEnd w:id="1"/>
          </w:p>
        </w:tc>
        <w:tc>
          <w:tcPr>
            <w:tcW w:w="6662" w:type="dxa"/>
          </w:tcPr>
          <w:p w14:paraId="43897F3A" w14:textId="77777777" w:rsidR="001C094B" w:rsidRPr="001242C7" w:rsidRDefault="001C094B" w:rsidP="00B4436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bookmarkStart w:id="2" w:name="_Hlk175582474"/>
            <w:r w:rsidRPr="001242C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Sprawdź czy pacjent rozumie ustalenia z przeglądu:</w:t>
            </w:r>
          </w:p>
          <w:p w14:paraId="0CE2B807" w14:textId="77777777" w:rsidR="001C094B" w:rsidRPr="001242C7" w:rsidRDefault="001C094B" w:rsidP="00B4436A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242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czy pacjent rozumie dlaczego stosuje swoje leki</w:t>
            </w:r>
          </w:p>
          <w:p w14:paraId="70BAA3DB" w14:textId="77777777" w:rsidR="001C094B" w:rsidRPr="001242C7" w:rsidRDefault="001C094B" w:rsidP="00B4436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1242C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Upewnij się, że wszystkie zaproponowane zmiany uwzględniają pacjenta priorytety i preferencje:</w:t>
            </w:r>
          </w:p>
          <w:p w14:paraId="432CF50E" w14:textId="77777777" w:rsidR="001C094B" w:rsidRPr="001242C7" w:rsidRDefault="001C094B" w:rsidP="00B4436A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242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czy leki są w formach, które są łatwe do przyjęcia </w:t>
            </w:r>
          </w:p>
          <w:p w14:paraId="2EC1F487" w14:textId="77777777" w:rsidR="001C094B" w:rsidRPr="001242C7" w:rsidRDefault="001C094B" w:rsidP="00B4436A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242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czy schemat stosowania leków jest dogodny </w:t>
            </w:r>
          </w:p>
          <w:p w14:paraId="61CE9BBC" w14:textId="77777777" w:rsidR="001C094B" w:rsidRPr="001242C7" w:rsidRDefault="001C094B" w:rsidP="00B4436A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242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czy pacjent jest w stanie stosować leki wedle zaleceń</w:t>
            </w:r>
          </w:p>
          <w:p w14:paraId="4E395A15" w14:textId="77777777" w:rsidR="001C094B" w:rsidRPr="001242C7" w:rsidRDefault="001C094B" w:rsidP="00B4436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1242C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Uzgodnij i zakomunikuj plan działania:</w:t>
            </w:r>
          </w:p>
          <w:p w14:paraId="0941A8DB" w14:textId="77777777" w:rsidR="001C094B" w:rsidRPr="001242C7" w:rsidRDefault="001C094B" w:rsidP="00B4436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242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przedyskutuj cele i założenia dalszej opieki</w:t>
            </w:r>
          </w:p>
          <w:p w14:paraId="36F78924" w14:textId="77777777" w:rsidR="001C094B" w:rsidRPr="001242C7" w:rsidRDefault="001C094B" w:rsidP="00B4436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242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zdecyduj z pacjentem które leki będą kontynuowane a które zaprzestane</w:t>
            </w:r>
          </w:p>
          <w:p w14:paraId="5154EAAA" w14:textId="77777777" w:rsidR="001C094B" w:rsidRPr="001242C7" w:rsidRDefault="001C094B" w:rsidP="00B4436A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1242C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powiadom lekarza lub innych przedstawicieli służby zdrowia o zidentyfikowanych problemach i konieczności zmian.   </w:t>
            </w:r>
            <w:bookmarkEnd w:id="2"/>
          </w:p>
        </w:tc>
        <w:tc>
          <w:tcPr>
            <w:tcW w:w="13670" w:type="dxa"/>
          </w:tcPr>
          <w:p w14:paraId="784E2DBF" w14:textId="77777777" w:rsidR="001C094B" w:rsidRPr="001242C7" w:rsidRDefault="001C094B" w:rsidP="00B4436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126686C4" w14:textId="29F4B0DD" w:rsidR="00224086" w:rsidRDefault="00224086" w:rsidP="00B4436A">
      <w:pPr>
        <w:spacing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pl-PL"/>
        </w:rPr>
      </w:pPr>
    </w:p>
    <w:p w14:paraId="051E220F" w14:textId="77777777" w:rsidR="00B07CE6" w:rsidRDefault="00B07CE6" w:rsidP="001242C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4A21A833" w14:textId="77777777" w:rsidR="00B07CE6" w:rsidRDefault="00B07CE6" w:rsidP="001242C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0139B13D" w14:textId="77777777" w:rsidR="009001C7" w:rsidRDefault="009001C7" w:rsidP="001242C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247C762D" w14:textId="1B190158" w:rsidR="001D398C" w:rsidRDefault="005401BD" w:rsidP="001242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IPOF</w:t>
      </w:r>
      <w:r w:rsidR="00F827FF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/</w:t>
      </w:r>
      <w:r w:rsidR="00F827FF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</w:t>
      </w:r>
      <w:r w:rsidR="00AD6CD8">
        <w:rPr>
          <w:rFonts w:ascii="Times New Roman" w:hAnsi="Times New Roman" w:cs="Times New Roman"/>
          <w:b/>
          <w:bCs/>
          <w:sz w:val="28"/>
          <w:szCs w:val="28"/>
          <w:lang w:val="pl-PL"/>
        </w:rPr>
        <w:t>RAPORT PRZEGLĄDU LEKOWEGO DLA LEKARZA/PLAN TERAPEUTYCZNY</w:t>
      </w:r>
    </w:p>
    <w:tbl>
      <w:tblPr>
        <w:tblStyle w:val="Tabela-Siatka"/>
        <w:tblW w:w="14113" w:type="dxa"/>
        <w:tblLook w:val="04A0" w:firstRow="1" w:lastRow="0" w:firstColumn="1" w:lastColumn="0" w:noHBand="0" w:noVBand="1"/>
      </w:tblPr>
      <w:tblGrid>
        <w:gridCol w:w="1696"/>
        <w:gridCol w:w="4536"/>
        <w:gridCol w:w="824"/>
        <w:gridCol w:w="5272"/>
        <w:gridCol w:w="1779"/>
        <w:gridCol w:w="6"/>
      </w:tblGrid>
      <w:tr w:rsidR="00856CE1" w:rsidRPr="000F2FED" w14:paraId="2E22F763" w14:textId="77777777" w:rsidTr="00B07CE6">
        <w:tc>
          <w:tcPr>
            <w:tcW w:w="14113" w:type="dxa"/>
            <w:gridSpan w:val="6"/>
            <w:shd w:val="clear" w:color="auto" w:fill="DEEAF6"/>
          </w:tcPr>
          <w:p w14:paraId="60AB7E8E" w14:textId="1B0CD250" w:rsidR="00856CE1" w:rsidRPr="00856CE1" w:rsidRDefault="00856CE1" w:rsidP="00856CE1">
            <w:pPr>
              <w:rPr>
                <w:rFonts w:ascii="Times New Roman" w:hAnsi="Times New Roman" w:cs="Times New Roman"/>
                <w:lang w:val="pl-PL"/>
              </w:rPr>
            </w:pPr>
            <w:r w:rsidRPr="00856CE1">
              <w:rPr>
                <w:rFonts w:ascii="Times New Roman" w:hAnsi="Times New Roman" w:cs="Times New Roman"/>
                <w:lang w:val="pl-PL"/>
              </w:rPr>
              <w:t>IPOF/Plan terapeutyczny/Raport przeglądu lekowego dla lekarza</w:t>
            </w:r>
          </w:p>
        </w:tc>
      </w:tr>
      <w:tr w:rsidR="00170FB6" w:rsidRPr="00170FB6" w14:paraId="16FE8952" w14:textId="77777777" w:rsidTr="005E7134">
        <w:tc>
          <w:tcPr>
            <w:tcW w:w="7056" w:type="dxa"/>
            <w:gridSpan w:val="3"/>
            <w:shd w:val="clear" w:color="auto" w:fill="DEEAF6"/>
          </w:tcPr>
          <w:p w14:paraId="1226F2E9" w14:textId="55ADFF94" w:rsidR="00170FB6" w:rsidRPr="00170FB6" w:rsidRDefault="00170FB6" w:rsidP="00856CE1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170FB6">
              <w:rPr>
                <w:rFonts w:ascii="Times New Roman" w:hAnsi="Times New Roman" w:cs="Times New Roman"/>
                <w:b/>
                <w:bCs/>
                <w:lang w:val="pl-PL"/>
              </w:rPr>
              <w:t>Data przeprowadzenia przeglądu lekowego</w:t>
            </w:r>
          </w:p>
        </w:tc>
        <w:tc>
          <w:tcPr>
            <w:tcW w:w="7057" w:type="dxa"/>
            <w:gridSpan w:val="3"/>
            <w:shd w:val="clear" w:color="auto" w:fill="DEEAF6"/>
          </w:tcPr>
          <w:p w14:paraId="03F63291" w14:textId="5472B6F0" w:rsidR="00170FB6" w:rsidRPr="00170FB6" w:rsidRDefault="00170FB6" w:rsidP="00856CE1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170FB6">
              <w:rPr>
                <w:rFonts w:ascii="Times New Roman" w:hAnsi="Times New Roman" w:cs="Times New Roman"/>
                <w:b/>
                <w:bCs/>
                <w:lang w:val="pl-PL"/>
              </w:rPr>
              <w:t>Data utworzenia raportu IPOF</w:t>
            </w:r>
          </w:p>
        </w:tc>
      </w:tr>
      <w:tr w:rsidR="003B1238" w14:paraId="6BCBEBFC" w14:textId="77777777" w:rsidTr="00477CB0">
        <w:tc>
          <w:tcPr>
            <w:tcW w:w="14113" w:type="dxa"/>
            <w:gridSpan w:val="6"/>
          </w:tcPr>
          <w:p w14:paraId="35E34B48" w14:textId="658CF0B9" w:rsidR="003B1238" w:rsidRDefault="003B1238" w:rsidP="00B07CE6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856CE1">
              <w:rPr>
                <w:rFonts w:ascii="Times New Roman" w:hAnsi="Times New Roman" w:cs="Times New Roman"/>
                <w:b/>
                <w:bCs/>
                <w:lang w:val="pl-PL"/>
              </w:rPr>
              <w:t>Imię i nazwisko pacjen</w:t>
            </w:r>
            <w:r>
              <w:rPr>
                <w:rFonts w:ascii="Times New Roman" w:hAnsi="Times New Roman" w:cs="Times New Roman"/>
                <w:b/>
                <w:bCs/>
                <w:lang w:val="pl-PL"/>
              </w:rPr>
              <w:t>ta</w:t>
            </w:r>
          </w:p>
        </w:tc>
      </w:tr>
      <w:tr w:rsidR="00B07CE6" w:rsidRPr="000F2FED" w14:paraId="709F1770" w14:textId="77777777" w:rsidTr="00DE2F9D">
        <w:tc>
          <w:tcPr>
            <w:tcW w:w="6232" w:type="dxa"/>
            <w:gridSpan w:val="2"/>
          </w:tcPr>
          <w:p w14:paraId="6CAE14B1" w14:textId="7E21CB49" w:rsidR="00B07CE6" w:rsidRPr="00856CE1" w:rsidRDefault="00B07CE6" w:rsidP="00B07CE6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856CE1">
              <w:rPr>
                <w:rFonts w:ascii="Times New Roman" w:hAnsi="Times New Roman" w:cs="Times New Roman"/>
                <w:b/>
                <w:bCs/>
                <w:lang w:val="pl-PL"/>
              </w:rPr>
              <w:t>Imię, nazwisko i dane</w:t>
            </w:r>
            <w:r w:rsidRPr="00856CE1">
              <w:rPr>
                <w:rFonts w:ascii="Times New Roman" w:hAnsi="Times New Roman" w:cs="Times New Roman"/>
                <w:b/>
                <w:bCs/>
                <w:u w:val="single"/>
                <w:lang w:val="pl-PL"/>
              </w:rPr>
              <w:t xml:space="preserve"> </w:t>
            </w:r>
            <w:r w:rsidRPr="00856CE1">
              <w:rPr>
                <w:rFonts w:ascii="Times New Roman" w:hAnsi="Times New Roman" w:cs="Times New Roman"/>
                <w:b/>
                <w:bCs/>
                <w:lang w:val="pl-PL"/>
              </w:rPr>
              <w:t>kontaktowe farmaceuty</w:t>
            </w:r>
          </w:p>
        </w:tc>
        <w:tc>
          <w:tcPr>
            <w:tcW w:w="7881" w:type="dxa"/>
            <w:gridSpan w:val="4"/>
          </w:tcPr>
          <w:p w14:paraId="25C423D3" w14:textId="77777777" w:rsidR="00B07CE6" w:rsidRDefault="00B07CE6" w:rsidP="00B07CE6">
            <w:pPr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07CE6" w:rsidRPr="000F2FED" w14:paraId="3B699D84" w14:textId="77777777" w:rsidTr="00DE2F9D">
        <w:tc>
          <w:tcPr>
            <w:tcW w:w="6232" w:type="dxa"/>
            <w:gridSpan w:val="2"/>
          </w:tcPr>
          <w:p w14:paraId="0851DFE4" w14:textId="06DB49D6" w:rsidR="00B07CE6" w:rsidRPr="00856CE1" w:rsidRDefault="00B07CE6" w:rsidP="00B07CE6">
            <w:pPr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856CE1">
              <w:rPr>
                <w:rFonts w:ascii="Times New Roman" w:hAnsi="Times New Roman" w:cs="Times New Roman"/>
                <w:b/>
                <w:bCs/>
                <w:lang w:val="pl-PL"/>
              </w:rPr>
              <w:t xml:space="preserve">Dane placówki w której wykonano </w:t>
            </w:r>
            <w:r w:rsidR="00E4256C">
              <w:rPr>
                <w:rFonts w:ascii="Times New Roman" w:hAnsi="Times New Roman" w:cs="Times New Roman"/>
                <w:b/>
                <w:bCs/>
                <w:lang w:val="pl-PL"/>
              </w:rPr>
              <w:t>przegląd</w:t>
            </w:r>
          </w:p>
        </w:tc>
        <w:tc>
          <w:tcPr>
            <w:tcW w:w="7881" w:type="dxa"/>
            <w:gridSpan w:val="4"/>
          </w:tcPr>
          <w:p w14:paraId="45A08DB8" w14:textId="77777777" w:rsidR="00B07CE6" w:rsidRDefault="00B07CE6" w:rsidP="00B07CE6">
            <w:pPr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07CE6" w:rsidRPr="000F2FED" w14:paraId="31F7598B" w14:textId="77777777" w:rsidTr="00DE2F9D">
        <w:trPr>
          <w:gridAfter w:val="1"/>
          <w:wAfter w:w="6" w:type="dxa"/>
        </w:trPr>
        <w:tc>
          <w:tcPr>
            <w:tcW w:w="1696" w:type="dxa"/>
            <w:shd w:val="clear" w:color="auto" w:fill="DEEAF6"/>
          </w:tcPr>
          <w:p w14:paraId="60B9181F" w14:textId="1A2BCD74" w:rsidR="00B07CE6" w:rsidRPr="00B4436A" w:rsidRDefault="00B07CE6" w:rsidP="00B07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B44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Wykryty problem </w:t>
            </w:r>
          </w:p>
        </w:tc>
        <w:tc>
          <w:tcPr>
            <w:tcW w:w="4536" w:type="dxa"/>
            <w:shd w:val="clear" w:color="auto" w:fill="DEEAF6"/>
          </w:tcPr>
          <w:p w14:paraId="37DF5885" w14:textId="78DDF1B4" w:rsidR="00B07CE6" w:rsidRDefault="00B07CE6" w:rsidP="00B07CE6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B44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Opis problemu  wraz z przyczyną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w odniesieniu do sytuacji pacjenta</w:t>
            </w:r>
          </w:p>
        </w:tc>
        <w:tc>
          <w:tcPr>
            <w:tcW w:w="6096" w:type="dxa"/>
            <w:gridSpan w:val="2"/>
            <w:shd w:val="clear" w:color="auto" w:fill="DEEAF6"/>
          </w:tcPr>
          <w:p w14:paraId="0E53B871" w14:textId="67384516" w:rsidR="00B07CE6" w:rsidRDefault="00B07CE6" w:rsidP="00B07CE6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Zalecenia zmian w terapii/</w:t>
            </w:r>
            <w:r w:rsidRPr="00B44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Propozycja rozwiązania problemu</w:t>
            </w:r>
          </w:p>
        </w:tc>
        <w:tc>
          <w:tcPr>
            <w:tcW w:w="1779" w:type="dxa"/>
            <w:shd w:val="clear" w:color="auto" w:fill="DEEAF6"/>
          </w:tcPr>
          <w:p w14:paraId="7F884241" w14:textId="77777777" w:rsidR="00B07CE6" w:rsidRPr="00B4436A" w:rsidRDefault="00B07CE6" w:rsidP="00B07CE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B44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Źródła zaleceń/EBM/</w:t>
            </w:r>
          </w:p>
          <w:p w14:paraId="3CD77D86" w14:textId="2962C382" w:rsidR="00B07CE6" w:rsidRDefault="00B07CE6" w:rsidP="00B07CE6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B443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Uwagi farmaceuty</w:t>
            </w:r>
          </w:p>
        </w:tc>
      </w:tr>
      <w:tr w:rsidR="00DE2F9D" w:rsidRPr="003F79A7" w14:paraId="3B837953" w14:textId="77777777" w:rsidTr="00DE2F9D">
        <w:trPr>
          <w:gridAfter w:val="1"/>
          <w:wAfter w:w="6" w:type="dxa"/>
          <w:trHeight w:val="1158"/>
        </w:trPr>
        <w:tc>
          <w:tcPr>
            <w:tcW w:w="1696" w:type="dxa"/>
            <w:vMerge w:val="restart"/>
          </w:tcPr>
          <w:p w14:paraId="4BCB4507" w14:textId="77777777" w:rsidR="00DE2F9D" w:rsidRDefault="00DE2F9D" w:rsidP="00B07C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5024041E" w14:textId="77777777" w:rsidR="00DE2F9D" w:rsidRDefault="00DE2F9D" w:rsidP="00B07C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10BEE64B" w14:textId="77777777" w:rsidR="00DE2F9D" w:rsidRDefault="00DE2F9D" w:rsidP="00B07C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09BA9BD5" w14:textId="77777777" w:rsidR="00DE2F9D" w:rsidRDefault="00DE2F9D" w:rsidP="00B07C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56F8FD5D" w14:textId="77777777" w:rsidR="00DE2F9D" w:rsidRDefault="00DE2F9D" w:rsidP="00B07C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3A48B870" w14:textId="77777777" w:rsidR="00DE2F9D" w:rsidRDefault="00DE2F9D" w:rsidP="00B07C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12D860D4" w14:textId="77777777" w:rsidR="00DE2F9D" w:rsidRDefault="00DE2F9D" w:rsidP="00B07C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12076B14" w14:textId="77777777" w:rsidR="00DE2F9D" w:rsidRDefault="00DE2F9D" w:rsidP="00B07C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22A80E42" w14:textId="77777777" w:rsidR="00DE2F9D" w:rsidRDefault="00DE2F9D" w:rsidP="00B07C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536" w:type="dxa"/>
            <w:vMerge w:val="restart"/>
          </w:tcPr>
          <w:p w14:paraId="3A26A2B0" w14:textId="77777777" w:rsidR="00DE2F9D" w:rsidRDefault="00DE2F9D" w:rsidP="00B07C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773C1858" w14:textId="77777777" w:rsidR="00DE2F9D" w:rsidRDefault="00DE2F9D" w:rsidP="00B07C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577EE313" w14:textId="77777777" w:rsidR="00DE2F9D" w:rsidRDefault="00DE2F9D" w:rsidP="00B07C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39DA3A87" w14:textId="77777777" w:rsidR="00DE2F9D" w:rsidRDefault="00DE2F9D" w:rsidP="00B07C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040412BB" w14:textId="77777777" w:rsidR="00DE2F9D" w:rsidRDefault="00DE2F9D" w:rsidP="00B07C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2B4F4090" w14:textId="77777777" w:rsidR="00DE2F9D" w:rsidRDefault="00DE2F9D" w:rsidP="00B07C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1A6CA9BC" w14:textId="77777777" w:rsidR="00DE2F9D" w:rsidRDefault="00DE2F9D" w:rsidP="00B07C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55B84778" w14:textId="77777777" w:rsidR="00DE2F9D" w:rsidRDefault="00DE2F9D" w:rsidP="00B07CE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735FE867" w14:textId="77777777" w:rsidR="00DE2F9D" w:rsidRDefault="00DE2F9D" w:rsidP="00B07CE6">
            <w:pPr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096" w:type="dxa"/>
            <w:gridSpan w:val="2"/>
          </w:tcPr>
          <w:p w14:paraId="4163A33D" w14:textId="44E59362" w:rsidR="00DE2F9D" w:rsidRPr="00DE2F9D" w:rsidRDefault="00DE2F9D" w:rsidP="00B07CE6">
            <w:pPr>
              <w:jc w:val="both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DE2F9D">
              <w:rPr>
                <w:rFonts w:ascii="Times New Roman" w:hAnsi="Times New Roman" w:cs="Times New Roman"/>
                <w:b/>
                <w:bCs/>
                <w:lang w:val="pl-PL"/>
              </w:rPr>
              <w:t>DZIAŁANIA PODJĘTE PRZEZ FARMACEUTĘ</w:t>
            </w:r>
          </w:p>
        </w:tc>
        <w:tc>
          <w:tcPr>
            <w:tcW w:w="1779" w:type="dxa"/>
            <w:vMerge w:val="restart"/>
          </w:tcPr>
          <w:p w14:paraId="267A43B0" w14:textId="77777777" w:rsidR="00DE2F9D" w:rsidRDefault="00DE2F9D" w:rsidP="00B07CE6">
            <w:pPr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E2F9D" w:rsidRPr="003F79A7" w14:paraId="0BAF377A" w14:textId="77777777" w:rsidTr="00DE2F9D">
        <w:trPr>
          <w:gridAfter w:val="1"/>
          <w:wAfter w:w="6" w:type="dxa"/>
          <w:trHeight w:val="1158"/>
        </w:trPr>
        <w:tc>
          <w:tcPr>
            <w:tcW w:w="1696" w:type="dxa"/>
            <w:vMerge/>
          </w:tcPr>
          <w:p w14:paraId="535A71AF" w14:textId="77777777" w:rsidR="00DE2F9D" w:rsidRDefault="00DE2F9D" w:rsidP="00B07CE6">
            <w:pPr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536" w:type="dxa"/>
            <w:vMerge/>
          </w:tcPr>
          <w:p w14:paraId="2ACEAC59" w14:textId="72DE406C" w:rsidR="00DE2F9D" w:rsidRDefault="00DE2F9D" w:rsidP="00B07CE6">
            <w:pPr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096" w:type="dxa"/>
            <w:gridSpan w:val="2"/>
          </w:tcPr>
          <w:p w14:paraId="55B69BB0" w14:textId="0F2A61C5" w:rsidR="00DE2F9D" w:rsidRPr="00DE2F9D" w:rsidRDefault="00DE2F9D" w:rsidP="00B07CE6">
            <w:pPr>
              <w:jc w:val="both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DE2F9D">
              <w:rPr>
                <w:rFonts w:ascii="Times New Roman" w:hAnsi="Times New Roman" w:cs="Times New Roman"/>
                <w:b/>
                <w:bCs/>
                <w:lang w:val="pl-PL"/>
              </w:rPr>
              <w:t>INFORMACJE DLA LEKARZA</w:t>
            </w:r>
          </w:p>
        </w:tc>
        <w:tc>
          <w:tcPr>
            <w:tcW w:w="1779" w:type="dxa"/>
            <w:vMerge/>
          </w:tcPr>
          <w:p w14:paraId="597F821B" w14:textId="77777777" w:rsidR="00DE2F9D" w:rsidRDefault="00DE2F9D" w:rsidP="00B07CE6">
            <w:pPr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E2F9D" w:rsidRPr="003F79A7" w14:paraId="5697FBE7" w14:textId="77777777" w:rsidTr="00DE2F9D">
        <w:trPr>
          <w:gridAfter w:val="1"/>
          <w:wAfter w:w="6" w:type="dxa"/>
          <w:trHeight w:val="475"/>
        </w:trPr>
        <w:tc>
          <w:tcPr>
            <w:tcW w:w="1696" w:type="dxa"/>
            <w:vMerge w:val="restart"/>
          </w:tcPr>
          <w:p w14:paraId="1FCE0B29" w14:textId="77777777" w:rsidR="00DE2F9D" w:rsidRDefault="00DE2F9D" w:rsidP="00B07CE6">
            <w:pPr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536" w:type="dxa"/>
            <w:vMerge w:val="restart"/>
          </w:tcPr>
          <w:p w14:paraId="3E8ED8A5" w14:textId="77777777" w:rsidR="00DE2F9D" w:rsidRDefault="00DE2F9D" w:rsidP="00B07CE6">
            <w:pPr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096" w:type="dxa"/>
            <w:gridSpan w:val="2"/>
          </w:tcPr>
          <w:p w14:paraId="091A06FD" w14:textId="42591F8A" w:rsidR="00DE2F9D" w:rsidRPr="00DE2F9D" w:rsidRDefault="00DE2F9D" w:rsidP="00B07CE6">
            <w:pPr>
              <w:jc w:val="both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DE2F9D">
              <w:rPr>
                <w:rFonts w:ascii="Times New Roman" w:hAnsi="Times New Roman" w:cs="Times New Roman"/>
                <w:b/>
                <w:bCs/>
                <w:lang w:val="pl-PL"/>
              </w:rPr>
              <w:t>DZIAŁANIA PODJĘTE PRZEZ FARMACEUTĘ</w:t>
            </w:r>
          </w:p>
        </w:tc>
        <w:tc>
          <w:tcPr>
            <w:tcW w:w="1779" w:type="dxa"/>
            <w:vMerge w:val="restart"/>
          </w:tcPr>
          <w:p w14:paraId="468AD19B" w14:textId="77777777" w:rsidR="00DE2F9D" w:rsidRDefault="00DE2F9D" w:rsidP="00B07CE6">
            <w:pPr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E2F9D" w:rsidRPr="003F79A7" w14:paraId="1FE1DD6D" w14:textId="77777777" w:rsidTr="00DE2F9D">
        <w:trPr>
          <w:gridAfter w:val="1"/>
          <w:wAfter w:w="6" w:type="dxa"/>
          <w:trHeight w:val="474"/>
        </w:trPr>
        <w:tc>
          <w:tcPr>
            <w:tcW w:w="1696" w:type="dxa"/>
            <w:vMerge/>
          </w:tcPr>
          <w:p w14:paraId="02C0B1A6" w14:textId="77777777" w:rsidR="00DE2F9D" w:rsidRDefault="00DE2F9D" w:rsidP="00B07CE6">
            <w:pPr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536" w:type="dxa"/>
            <w:vMerge/>
          </w:tcPr>
          <w:p w14:paraId="356BD11F" w14:textId="77777777" w:rsidR="00DE2F9D" w:rsidRDefault="00DE2F9D" w:rsidP="00B07CE6">
            <w:pPr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096" w:type="dxa"/>
            <w:gridSpan w:val="2"/>
          </w:tcPr>
          <w:p w14:paraId="0442655D" w14:textId="79CB2EAA" w:rsidR="00DE2F9D" w:rsidRPr="00DE2F9D" w:rsidRDefault="00DE2F9D" w:rsidP="00B07CE6">
            <w:pPr>
              <w:jc w:val="both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DE2F9D">
              <w:rPr>
                <w:rFonts w:ascii="Times New Roman" w:hAnsi="Times New Roman" w:cs="Times New Roman"/>
                <w:b/>
                <w:bCs/>
                <w:lang w:val="pl-PL"/>
              </w:rPr>
              <w:t>INFORMACJE DLA LEKARZA</w:t>
            </w:r>
          </w:p>
        </w:tc>
        <w:tc>
          <w:tcPr>
            <w:tcW w:w="1779" w:type="dxa"/>
            <w:vMerge/>
          </w:tcPr>
          <w:p w14:paraId="023755C3" w14:textId="77777777" w:rsidR="00DE2F9D" w:rsidRDefault="00DE2F9D" w:rsidP="00B07CE6">
            <w:pPr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E2F9D" w:rsidRPr="003F79A7" w14:paraId="5F72B12B" w14:textId="77777777" w:rsidTr="00DE2F9D">
        <w:trPr>
          <w:gridAfter w:val="1"/>
          <w:wAfter w:w="6" w:type="dxa"/>
          <w:trHeight w:val="475"/>
        </w:trPr>
        <w:tc>
          <w:tcPr>
            <w:tcW w:w="1696" w:type="dxa"/>
            <w:vMerge w:val="restart"/>
          </w:tcPr>
          <w:p w14:paraId="4AD06179" w14:textId="77777777" w:rsidR="00DE2F9D" w:rsidRDefault="00DE2F9D" w:rsidP="00B07CE6">
            <w:pPr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536" w:type="dxa"/>
            <w:vMerge w:val="restart"/>
          </w:tcPr>
          <w:p w14:paraId="37384E14" w14:textId="77777777" w:rsidR="00DE2F9D" w:rsidRDefault="00DE2F9D" w:rsidP="00B07CE6">
            <w:pPr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096" w:type="dxa"/>
            <w:gridSpan w:val="2"/>
          </w:tcPr>
          <w:p w14:paraId="0618170E" w14:textId="701BCC8B" w:rsidR="00DE2F9D" w:rsidRPr="00DE2F9D" w:rsidRDefault="00DE2F9D" w:rsidP="00B07CE6">
            <w:pPr>
              <w:jc w:val="both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DE2F9D">
              <w:rPr>
                <w:rFonts w:ascii="Times New Roman" w:hAnsi="Times New Roman" w:cs="Times New Roman"/>
                <w:b/>
                <w:bCs/>
                <w:lang w:val="pl-PL"/>
              </w:rPr>
              <w:t>DZIAŁANIA PODJĘTE PRZEZ FARMACEUTĘ</w:t>
            </w:r>
          </w:p>
        </w:tc>
        <w:tc>
          <w:tcPr>
            <w:tcW w:w="1779" w:type="dxa"/>
            <w:vMerge w:val="restart"/>
          </w:tcPr>
          <w:p w14:paraId="653939FE" w14:textId="77777777" w:rsidR="00DE2F9D" w:rsidRDefault="00DE2F9D" w:rsidP="00B07CE6">
            <w:pPr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E2F9D" w:rsidRPr="003F79A7" w14:paraId="743C2C48" w14:textId="77777777" w:rsidTr="00DE2F9D">
        <w:trPr>
          <w:gridAfter w:val="1"/>
          <w:wAfter w:w="6" w:type="dxa"/>
          <w:trHeight w:val="474"/>
        </w:trPr>
        <w:tc>
          <w:tcPr>
            <w:tcW w:w="1696" w:type="dxa"/>
            <w:vMerge/>
          </w:tcPr>
          <w:p w14:paraId="78655A71" w14:textId="77777777" w:rsidR="00DE2F9D" w:rsidRDefault="00DE2F9D" w:rsidP="00B07CE6">
            <w:pPr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4536" w:type="dxa"/>
            <w:vMerge/>
          </w:tcPr>
          <w:p w14:paraId="634B9C3B" w14:textId="77777777" w:rsidR="00DE2F9D" w:rsidRDefault="00DE2F9D" w:rsidP="00B07CE6">
            <w:pPr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6096" w:type="dxa"/>
            <w:gridSpan w:val="2"/>
          </w:tcPr>
          <w:p w14:paraId="66B574F3" w14:textId="02CA277F" w:rsidR="00DE2F9D" w:rsidRPr="00DE2F9D" w:rsidRDefault="00DE2F9D" w:rsidP="00B07CE6">
            <w:pPr>
              <w:jc w:val="both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DE2F9D">
              <w:rPr>
                <w:rFonts w:ascii="Times New Roman" w:hAnsi="Times New Roman" w:cs="Times New Roman"/>
                <w:b/>
                <w:bCs/>
                <w:lang w:val="pl-PL"/>
              </w:rPr>
              <w:t>INFORMACJE DLA LEKARZA</w:t>
            </w:r>
          </w:p>
        </w:tc>
        <w:tc>
          <w:tcPr>
            <w:tcW w:w="1779" w:type="dxa"/>
            <w:vMerge/>
          </w:tcPr>
          <w:p w14:paraId="5A546F3C" w14:textId="77777777" w:rsidR="00DE2F9D" w:rsidRDefault="00DE2F9D" w:rsidP="00B07CE6">
            <w:pPr>
              <w:jc w:val="both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1016FA05" w14:textId="7CFEE481" w:rsidR="005F65B9" w:rsidRPr="005F38F4" w:rsidRDefault="005F65B9">
      <w:pPr>
        <w:rPr>
          <w:rFonts w:cstheme="minorHAnsi"/>
          <w:sz w:val="28"/>
          <w:szCs w:val="28"/>
          <w:lang w:val="pl-PL"/>
        </w:rPr>
      </w:pPr>
    </w:p>
    <w:sectPr w:rsidR="005F65B9" w:rsidRPr="005F38F4" w:rsidSect="002B64F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C0FE1" w14:textId="77777777" w:rsidR="00CC052A" w:rsidRDefault="00CC052A" w:rsidP="00B4436A">
      <w:pPr>
        <w:spacing w:after="0" w:line="240" w:lineRule="auto"/>
      </w:pPr>
      <w:r>
        <w:separator/>
      </w:r>
    </w:p>
  </w:endnote>
  <w:endnote w:type="continuationSeparator" w:id="0">
    <w:p w14:paraId="67EA43C9" w14:textId="77777777" w:rsidR="00CC052A" w:rsidRDefault="00CC052A" w:rsidP="00B44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51B86" w14:textId="57BB78D0" w:rsidR="00B4436A" w:rsidRPr="00DF1CA1" w:rsidRDefault="00B4436A" w:rsidP="00BB6D8B">
    <w:pPr>
      <w:spacing w:after="0" w:line="240" w:lineRule="auto"/>
      <w:jc w:val="center"/>
      <w:rPr>
        <w:rFonts w:ascii="Times New Roman" w:hAnsi="Times New Roman" w:cs="Times New Roman"/>
        <w:sz w:val="16"/>
        <w:szCs w:val="16"/>
        <w:lang w:val="pl-PL"/>
      </w:rPr>
    </w:pPr>
    <w:r w:rsidRPr="00DF1CA1">
      <w:rPr>
        <w:rFonts w:ascii="Times New Roman" w:hAnsi="Times New Roman" w:cs="Times New Roman"/>
        <w:sz w:val="16"/>
        <w:szCs w:val="16"/>
        <w:lang w:val="pl-PL"/>
      </w:rPr>
      <w:t>Opracowanie własne przygotowane przez Agnieszkę Moszczyński, na podstawie ,,Wytycznych Polskiego Towarzystwa Farmaceutycznego dotyczących prowadzenia świadczenia zdrowotnego – przegląd lekowy’’ i ,,</w:t>
    </w:r>
    <w:proofErr w:type="spellStart"/>
    <w:r w:rsidRPr="00DF1CA1">
      <w:rPr>
        <w:rFonts w:ascii="Times New Roman" w:hAnsi="Times New Roman" w:cs="Times New Roman"/>
        <w:sz w:val="16"/>
        <w:szCs w:val="16"/>
        <w:lang w:val="pl-PL"/>
      </w:rPr>
      <w:t>Polypharmacy</w:t>
    </w:r>
    <w:proofErr w:type="spellEnd"/>
    <w:r w:rsidRPr="00DF1CA1">
      <w:rPr>
        <w:rFonts w:ascii="Times New Roman" w:hAnsi="Times New Roman" w:cs="Times New Roman"/>
        <w:sz w:val="16"/>
        <w:szCs w:val="16"/>
        <w:lang w:val="pl-PL"/>
      </w:rPr>
      <w:t xml:space="preserve"> </w:t>
    </w:r>
    <w:proofErr w:type="spellStart"/>
    <w:r w:rsidRPr="00DF1CA1">
      <w:rPr>
        <w:rFonts w:ascii="Times New Roman" w:hAnsi="Times New Roman" w:cs="Times New Roman"/>
        <w:sz w:val="16"/>
        <w:szCs w:val="16"/>
        <w:lang w:val="pl-PL"/>
      </w:rPr>
      <w:t>guidance</w:t>
    </w:r>
    <w:proofErr w:type="spellEnd"/>
    <w:r w:rsidRPr="00DF1CA1">
      <w:rPr>
        <w:rFonts w:ascii="Times New Roman" w:hAnsi="Times New Roman" w:cs="Times New Roman"/>
        <w:sz w:val="16"/>
        <w:szCs w:val="16"/>
        <w:lang w:val="pl-PL"/>
      </w:rPr>
      <w:t xml:space="preserve">. </w:t>
    </w:r>
    <w:proofErr w:type="spellStart"/>
    <w:r w:rsidRPr="00DF1CA1">
      <w:rPr>
        <w:rFonts w:ascii="Times New Roman" w:hAnsi="Times New Roman" w:cs="Times New Roman"/>
        <w:sz w:val="16"/>
        <w:szCs w:val="16"/>
        <w:lang w:val="pl-PL"/>
      </w:rPr>
      <w:t>Realistic</w:t>
    </w:r>
    <w:proofErr w:type="spellEnd"/>
    <w:r w:rsidRPr="00DF1CA1">
      <w:rPr>
        <w:rFonts w:ascii="Times New Roman" w:hAnsi="Times New Roman" w:cs="Times New Roman"/>
        <w:sz w:val="16"/>
        <w:szCs w:val="16"/>
        <w:lang w:val="pl-PL"/>
      </w:rPr>
      <w:t xml:space="preserve"> </w:t>
    </w:r>
    <w:proofErr w:type="spellStart"/>
    <w:r w:rsidRPr="00DF1CA1">
      <w:rPr>
        <w:rFonts w:ascii="Times New Roman" w:hAnsi="Times New Roman" w:cs="Times New Roman"/>
        <w:sz w:val="16"/>
        <w:szCs w:val="16"/>
        <w:lang w:val="pl-PL"/>
      </w:rPr>
      <w:t>prescribing</w:t>
    </w:r>
    <w:proofErr w:type="spellEnd"/>
    <w:r w:rsidRPr="00DF1CA1">
      <w:rPr>
        <w:rFonts w:ascii="Times New Roman" w:hAnsi="Times New Roman" w:cs="Times New Roman"/>
        <w:sz w:val="16"/>
        <w:szCs w:val="16"/>
        <w:lang w:val="pl-PL"/>
      </w:rPr>
      <w:t>. 2018. NHS SCOTLAND</w:t>
    </w:r>
  </w:p>
  <w:p w14:paraId="6F4E45D3" w14:textId="5BC8D71D" w:rsidR="00B4436A" w:rsidRPr="00DF1CA1" w:rsidRDefault="00B4436A">
    <w:pPr>
      <w:pStyle w:val="Stopka"/>
      <w:rPr>
        <w:sz w:val="20"/>
        <w:szCs w:val="20"/>
        <w:lang w:val="pl-PL"/>
      </w:rPr>
    </w:pPr>
  </w:p>
  <w:p w14:paraId="2FF0BA7D" w14:textId="77777777" w:rsidR="00B4436A" w:rsidRPr="00DF1CA1" w:rsidRDefault="00B4436A">
    <w:pPr>
      <w:pStyle w:val="Stopka"/>
      <w:rPr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08354" w14:textId="77777777" w:rsidR="00CC052A" w:rsidRDefault="00CC052A" w:rsidP="00B4436A">
      <w:pPr>
        <w:spacing w:after="0" w:line="240" w:lineRule="auto"/>
      </w:pPr>
      <w:r>
        <w:separator/>
      </w:r>
    </w:p>
  </w:footnote>
  <w:footnote w:type="continuationSeparator" w:id="0">
    <w:p w14:paraId="66E05AF1" w14:textId="77777777" w:rsidR="00CC052A" w:rsidRDefault="00CC052A" w:rsidP="00B44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6BB24" w14:textId="3ECE91C8" w:rsidR="00B4436A" w:rsidRDefault="00B4436A" w:rsidP="00373226">
    <w:pPr>
      <w:pStyle w:val="Nagwek"/>
      <w:jc w:val="center"/>
    </w:pPr>
    <w:r>
      <w:rPr>
        <w:noProof/>
      </w:rPr>
      <w:drawing>
        <wp:inline distT="0" distB="0" distL="0" distR="0" wp14:anchorId="71C8686D" wp14:editId="3DB70397">
          <wp:extent cx="1160472" cy="818777"/>
          <wp:effectExtent l="0" t="0" r="0" b="0"/>
          <wp:docPr id="522683702" name="Obraz 1" descr="Obraz zawierający tekst, logo, Grafi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683702" name="Obraz 1" descr="Obraz zawierający tekst, logo, Grafika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13" cy="845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704623" w14:textId="77777777" w:rsidR="00B4436A" w:rsidRDefault="00B443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F5DAB"/>
    <w:multiLevelType w:val="hybridMultilevel"/>
    <w:tmpl w:val="458C9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473FF"/>
    <w:multiLevelType w:val="hybridMultilevel"/>
    <w:tmpl w:val="37343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A27A1"/>
    <w:multiLevelType w:val="hybridMultilevel"/>
    <w:tmpl w:val="16FE4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11D38"/>
    <w:multiLevelType w:val="hybridMultilevel"/>
    <w:tmpl w:val="28A0C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E57F9"/>
    <w:multiLevelType w:val="hybridMultilevel"/>
    <w:tmpl w:val="05749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665E4"/>
    <w:multiLevelType w:val="hybridMultilevel"/>
    <w:tmpl w:val="37341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B2CD6"/>
    <w:multiLevelType w:val="hybridMultilevel"/>
    <w:tmpl w:val="053E8E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983CA6"/>
    <w:multiLevelType w:val="hybridMultilevel"/>
    <w:tmpl w:val="E8E8A90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67125EFE"/>
    <w:multiLevelType w:val="hybridMultilevel"/>
    <w:tmpl w:val="1A962B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B4831"/>
    <w:multiLevelType w:val="hybridMultilevel"/>
    <w:tmpl w:val="82821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13193">
    <w:abstractNumId w:val="8"/>
  </w:num>
  <w:num w:numId="2" w16cid:durableId="242883429">
    <w:abstractNumId w:val="1"/>
  </w:num>
  <w:num w:numId="3" w16cid:durableId="2064479766">
    <w:abstractNumId w:val="6"/>
  </w:num>
  <w:num w:numId="4" w16cid:durableId="2096051291">
    <w:abstractNumId w:val="2"/>
  </w:num>
  <w:num w:numId="5" w16cid:durableId="1749764492">
    <w:abstractNumId w:val="3"/>
  </w:num>
  <w:num w:numId="6" w16cid:durableId="1401635926">
    <w:abstractNumId w:val="5"/>
  </w:num>
  <w:num w:numId="7" w16cid:durableId="1028795819">
    <w:abstractNumId w:val="4"/>
  </w:num>
  <w:num w:numId="8" w16cid:durableId="536815277">
    <w:abstractNumId w:val="9"/>
  </w:num>
  <w:num w:numId="9" w16cid:durableId="1985506690">
    <w:abstractNumId w:val="7"/>
  </w:num>
  <w:num w:numId="10" w16cid:durableId="1541816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3F6"/>
    <w:rsid w:val="00003E81"/>
    <w:rsid w:val="00012EE0"/>
    <w:rsid w:val="0002795C"/>
    <w:rsid w:val="000302DA"/>
    <w:rsid w:val="00050ACB"/>
    <w:rsid w:val="00056F5C"/>
    <w:rsid w:val="00065867"/>
    <w:rsid w:val="000672BC"/>
    <w:rsid w:val="00074388"/>
    <w:rsid w:val="00086229"/>
    <w:rsid w:val="00087120"/>
    <w:rsid w:val="000A36F8"/>
    <w:rsid w:val="000D21DE"/>
    <w:rsid w:val="000D6860"/>
    <w:rsid w:val="000E1495"/>
    <w:rsid w:val="000F2FED"/>
    <w:rsid w:val="000F4D9A"/>
    <w:rsid w:val="00102660"/>
    <w:rsid w:val="00114585"/>
    <w:rsid w:val="001242C7"/>
    <w:rsid w:val="00137751"/>
    <w:rsid w:val="001430FB"/>
    <w:rsid w:val="00164D1A"/>
    <w:rsid w:val="00164D29"/>
    <w:rsid w:val="00170FB6"/>
    <w:rsid w:val="001839E4"/>
    <w:rsid w:val="00194147"/>
    <w:rsid w:val="001A2455"/>
    <w:rsid w:val="001B1CBE"/>
    <w:rsid w:val="001B3AE4"/>
    <w:rsid w:val="001C094B"/>
    <w:rsid w:val="001C7043"/>
    <w:rsid w:val="001D2667"/>
    <w:rsid w:val="001D398C"/>
    <w:rsid w:val="001D56A3"/>
    <w:rsid w:val="001F12A9"/>
    <w:rsid w:val="001F2F07"/>
    <w:rsid w:val="00200EC4"/>
    <w:rsid w:val="00205225"/>
    <w:rsid w:val="00205F0C"/>
    <w:rsid w:val="002077C7"/>
    <w:rsid w:val="00224086"/>
    <w:rsid w:val="002246B9"/>
    <w:rsid w:val="00234E63"/>
    <w:rsid w:val="00245A68"/>
    <w:rsid w:val="0026370D"/>
    <w:rsid w:val="0026669D"/>
    <w:rsid w:val="00291FAF"/>
    <w:rsid w:val="0029518B"/>
    <w:rsid w:val="00296FE4"/>
    <w:rsid w:val="002B64F0"/>
    <w:rsid w:val="002B77A9"/>
    <w:rsid w:val="002C5ADB"/>
    <w:rsid w:val="00331AD5"/>
    <w:rsid w:val="00331F16"/>
    <w:rsid w:val="00336939"/>
    <w:rsid w:val="00373226"/>
    <w:rsid w:val="003A0B2E"/>
    <w:rsid w:val="003A6414"/>
    <w:rsid w:val="003B1238"/>
    <w:rsid w:val="003B40CE"/>
    <w:rsid w:val="003C7EC4"/>
    <w:rsid w:val="003F79A7"/>
    <w:rsid w:val="004129C4"/>
    <w:rsid w:val="00412C42"/>
    <w:rsid w:val="004235D1"/>
    <w:rsid w:val="004408EF"/>
    <w:rsid w:val="00440AB0"/>
    <w:rsid w:val="004576A5"/>
    <w:rsid w:val="004762F4"/>
    <w:rsid w:val="004808B5"/>
    <w:rsid w:val="00480B77"/>
    <w:rsid w:val="004867FB"/>
    <w:rsid w:val="004B3E0D"/>
    <w:rsid w:val="004D52B3"/>
    <w:rsid w:val="004E6106"/>
    <w:rsid w:val="004F5D63"/>
    <w:rsid w:val="004F7CDE"/>
    <w:rsid w:val="00501B99"/>
    <w:rsid w:val="0053454A"/>
    <w:rsid w:val="005351E1"/>
    <w:rsid w:val="005401BD"/>
    <w:rsid w:val="005602F2"/>
    <w:rsid w:val="00572E56"/>
    <w:rsid w:val="005740A5"/>
    <w:rsid w:val="00591079"/>
    <w:rsid w:val="00597CB7"/>
    <w:rsid w:val="005A1F13"/>
    <w:rsid w:val="005C7E45"/>
    <w:rsid w:val="005F38F4"/>
    <w:rsid w:val="005F65B9"/>
    <w:rsid w:val="006035BA"/>
    <w:rsid w:val="00617E85"/>
    <w:rsid w:val="006270BE"/>
    <w:rsid w:val="00635936"/>
    <w:rsid w:val="00636649"/>
    <w:rsid w:val="00640E40"/>
    <w:rsid w:val="00664ACF"/>
    <w:rsid w:val="006A39FA"/>
    <w:rsid w:val="006A7426"/>
    <w:rsid w:val="006B3FE9"/>
    <w:rsid w:val="006D1828"/>
    <w:rsid w:val="00704064"/>
    <w:rsid w:val="0070627F"/>
    <w:rsid w:val="00707468"/>
    <w:rsid w:val="00714AA0"/>
    <w:rsid w:val="00716ECA"/>
    <w:rsid w:val="007321DF"/>
    <w:rsid w:val="0073481D"/>
    <w:rsid w:val="00740B95"/>
    <w:rsid w:val="00742E9E"/>
    <w:rsid w:val="00752E66"/>
    <w:rsid w:val="00755C68"/>
    <w:rsid w:val="0076066D"/>
    <w:rsid w:val="0076124A"/>
    <w:rsid w:val="00795CEE"/>
    <w:rsid w:val="007C2F11"/>
    <w:rsid w:val="007D133F"/>
    <w:rsid w:val="007D575C"/>
    <w:rsid w:val="007E443E"/>
    <w:rsid w:val="007E610F"/>
    <w:rsid w:val="007E7117"/>
    <w:rsid w:val="0081701B"/>
    <w:rsid w:val="00822101"/>
    <w:rsid w:val="00856CE1"/>
    <w:rsid w:val="00877020"/>
    <w:rsid w:val="00894DE4"/>
    <w:rsid w:val="00895682"/>
    <w:rsid w:val="00896F3E"/>
    <w:rsid w:val="008A010F"/>
    <w:rsid w:val="008B6254"/>
    <w:rsid w:val="008C4737"/>
    <w:rsid w:val="008D4975"/>
    <w:rsid w:val="008D7FC4"/>
    <w:rsid w:val="008F166D"/>
    <w:rsid w:val="009001C7"/>
    <w:rsid w:val="00902324"/>
    <w:rsid w:val="00906533"/>
    <w:rsid w:val="00954693"/>
    <w:rsid w:val="00956DF3"/>
    <w:rsid w:val="009602FB"/>
    <w:rsid w:val="00961191"/>
    <w:rsid w:val="00965B8C"/>
    <w:rsid w:val="00981C3A"/>
    <w:rsid w:val="00981D48"/>
    <w:rsid w:val="00983808"/>
    <w:rsid w:val="009A34EE"/>
    <w:rsid w:val="009D416D"/>
    <w:rsid w:val="009E3C8B"/>
    <w:rsid w:val="009E4516"/>
    <w:rsid w:val="009F2B6F"/>
    <w:rsid w:val="00A00171"/>
    <w:rsid w:val="00A0641A"/>
    <w:rsid w:val="00A278BF"/>
    <w:rsid w:val="00A556AB"/>
    <w:rsid w:val="00A62447"/>
    <w:rsid w:val="00A9036F"/>
    <w:rsid w:val="00A9783A"/>
    <w:rsid w:val="00AA298E"/>
    <w:rsid w:val="00AC51F5"/>
    <w:rsid w:val="00AD6CD8"/>
    <w:rsid w:val="00AF4305"/>
    <w:rsid w:val="00AF5CBF"/>
    <w:rsid w:val="00B07CE6"/>
    <w:rsid w:val="00B13F35"/>
    <w:rsid w:val="00B37BB4"/>
    <w:rsid w:val="00B4436A"/>
    <w:rsid w:val="00B45B24"/>
    <w:rsid w:val="00B57F1C"/>
    <w:rsid w:val="00B7696B"/>
    <w:rsid w:val="00B80745"/>
    <w:rsid w:val="00B807E8"/>
    <w:rsid w:val="00B81BBD"/>
    <w:rsid w:val="00B84D77"/>
    <w:rsid w:val="00B94C88"/>
    <w:rsid w:val="00BB6D8B"/>
    <w:rsid w:val="00BC1B5B"/>
    <w:rsid w:val="00BD498C"/>
    <w:rsid w:val="00C06945"/>
    <w:rsid w:val="00C21ADC"/>
    <w:rsid w:val="00C3328D"/>
    <w:rsid w:val="00C72CEA"/>
    <w:rsid w:val="00C773F6"/>
    <w:rsid w:val="00C928D3"/>
    <w:rsid w:val="00C94C30"/>
    <w:rsid w:val="00CB1458"/>
    <w:rsid w:val="00CB6D15"/>
    <w:rsid w:val="00CC052A"/>
    <w:rsid w:val="00CE4185"/>
    <w:rsid w:val="00CE7B2C"/>
    <w:rsid w:val="00D030F2"/>
    <w:rsid w:val="00D10489"/>
    <w:rsid w:val="00D13AC7"/>
    <w:rsid w:val="00D416F0"/>
    <w:rsid w:val="00D670DC"/>
    <w:rsid w:val="00D77C4B"/>
    <w:rsid w:val="00D80361"/>
    <w:rsid w:val="00D822D0"/>
    <w:rsid w:val="00DA726B"/>
    <w:rsid w:val="00DB54B5"/>
    <w:rsid w:val="00DB712F"/>
    <w:rsid w:val="00DD63B7"/>
    <w:rsid w:val="00DE033A"/>
    <w:rsid w:val="00DE2F9D"/>
    <w:rsid w:val="00DE602E"/>
    <w:rsid w:val="00DF1CA1"/>
    <w:rsid w:val="00E018A5"/>
    <w:rsid w:val="00E2234C"/>
    <w:rsid w:val="00E2301A"/>
    <w:rsid w:val="00E4256C"/>
    <w:rsid w:val="00E474E6"/>
    <w:rsid w:val="00E52F42"/>
    <w:rsid w:val="00E61A94"/>
    <w:rsid w:val="00E71DF7"/>
    <w:rsid w:val="00E7508C"/>
    <w:rsid w:val="00E855A4"/>
    <w:rsid w:val="00EC5B4D"/>
    <w:rsid w:val="00EF537B"/>
    <w:rsid w:val="00EF6E5F"/>
    <w:rsid w:val="00F20ADC"/>
    <w:rsid w:val="00F23CEE"/>
    <w:rsid w:val="00F30615"/>
    <w:rsid w:val="00F32338"/>
    <w:rsid w:val="00F34C10"/>
    <w:rsid w:val="00F46065"/>
    <w:rsid w:val="00F4773A"/>
    <w:rsid w:val="00F6643E"/>
    <w:rsid w:val="00F811E2"/>
    <w:rsid w:val="00F827FF"/>
    <w:rsid w:val="00F83031"/>
    <w:rsid w:val="00F9090A"/>
    <w:rsid w:val="00FA3A16"/>
    <w:rsid w:val="00FA470F"/>
    <w:rsid w:val="00FA73CA"/>
    <w:rsid w:val="00FB08A2"/>
    <w:rsid w:val="00FB3A78"/>
    <w:rsid w:val="00FB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8C90"/>
  <w15:chartTrackingRefBased/>
  <w15:docId w15:val="{D4003C57-5D63-409F-B939-55E26981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74E6"/>
    <w:pPr>
      <w:ind w:left="720"/>
      <w:contextualSpacing/>
    </w:pPr>
  </w:style>
  <w:style w:type="table" w:styleId="Tabela-Siatka">
    <w:name w:val="Table Grid"/>
    <w:basedOn w:val="Standardowy"/>
    <w:uiPriority w:val="39"/>
    <w:rsid w:val="009F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4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36A"/>
  </w:style>
  <w:style w:type="paragraph" w:styleId="Stopka">
    <w:name w:val="footer"/>
    <w:basedOn w:val="Normalny"/>
    <w:link w:val="StopkaZnak"/>
    <w:uiPriority w:val="99"/>
    <w:unhideWhenUsed/>
    <w:rsid w:val="00B44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8</Pages>
  <Words>1086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Moszczyński</dc:creator>
  <cp:keywords/>
  <dc:description/>
  <cp:lastModifiedBy>Agnieszka Moszczyński</cp:lastModifiedBy>
  <cp:revision>164</cp:revision>
  <cp:lastPrinted>2023-10-17T11:15:00Z</cp:lastPrinted>
  <dcterms:created xsi:type="dcterms:W3CDTF">2023-10-17T12:34:00Z</dcterms:created>
  <dcterms:modified xsi:type="dcterms:W3CDTF">2024-08-26T18:36:00Z</dcterms:modified>
</cp:coreProperties>
</file>